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18A3C9" w14:textId="77777777" w:rsidR="00F82F57" w:rsidRDefault="00790863" w:rsidP="00422901">
      <w:pPr>
        <w:spacing w:after="240"/>
        <w:jc w:val="center"/>
        <w:rPr>
          <w:b/>
          <w:color w:val="0272C2"/>
          <w:sz w:val="40"/>
          <w:szCs w:val="40"/>
        </w:rPr>
      </w:pPr>
      <w:r>
        <w:rPr>
          <w:b/>
          <w:color w:val="0272C2"/>
          <w:sz w:val="40"/>
          <w:szCs w:val="40"/>
        </w:rPr>
        <w:t>Положение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B79FEE9" wp14:editId="4235114D">
            <wp:simplePos x="0" y="0"/>
            <wp:positionH relativeFrom="column">
              <wp:posOffset>4</wp:posOffset>
            </wp:positionH>
            <wp:positionV relativeFrom="paragraph">
              <wp:posOffset>114300</wp:posOffset>
            </wp:positionV>
            <wp:extent cx="1309688" cy="1309688"/>
            <wp:effectExtent l="0" t="0" r="0" b="0"/>
            <wp:wrapTopAndBottom distT="114300" distB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9688" cy="1309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8E59D1B" wp14:editId="6BC8B806">
            <wp:simplePos x="0" y="0"/>
            <wp:positionH relativeFrom="column">
              <wp:posOffset>4552950</wp:posOffset>
            </wp:positionH>
            <wp:positionV relativeFrom="paragraph">
              <wp:posOffset>114300</wp:posOffset>
            </wp:positionV>
            <wp:extent cx="1347788" cy="1355956"/>
            <wp:effectExtent l="0" t="0" r="0" b="0"/>
            <wp:wrapTopAndBottom distT="114300" distB="11430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7788" cy="13559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503A93" w14:textId="77777777" w:rsidR="00F82F57" w:rsidRDefault="00790863" w:rsidP="00422901">
      <w:pPr>
        <w:spacing w:after="240"/>
        <w:jc w:val="center"/>
        <w:rPr>
          <w:b/>
          <w:color w:val="0272C2"/>
          <w:sz w:val="28"/>
          <w:szCs w:val="28"/>
        </w:rPr>
      </w:pPr>
      <w:r>
        <w:rPr>
          <w:sz w:val="24"/>
          <w:szCs w:val="24"/>
        </w:rPr>
        <w:t>Международного заочного конкурса</w:t>
      </w:r>
      <w:r>
        <w:rPr>
          <w:b/>
          <w:color w:val="0272C2"/>
          <w:sz w:val="28"/>
          <w:szCs w:val="28"/>
        </w:rPr>
        <w:t xml:space="preserve"> </w:t>
      </w:r>
    </w:p>
    <w:p w14:paraId="56E3EA19" w14:textId="77777777" w:rsidR="00F82F57" w:rsidRDefault="00790863" w:rsidP="00422901">
      <w:pPr>
        <w:spacing w:after="240"/>
        <w:jc w:val="center"/>
        <w:rPr>
          <w:b/>
          <w:color w:val="0272C2"/>
          <w:sz w:val="28"/>
          <w:szCs w:val="28"/>
        </w:rPr>
      </w:pPr>
      <w:r>
        <w:rPr>
          <w:b/>
          <w:color w:val="0272C2"/>
          <w:sz w:val="28"/>
          <w:szCs w:val="28"/>
        </w:rPr>
        <w:t>“МИР ТАЛАНТОВ” | “WORLD OF TALENTS”</w:t>
      </w:r>
    </w:p>
    <w:p w14:paraId="0098B2FA" w14:textId="77777777" w:rsidR="00F82F57" w:rsidRDefault="00790863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Этапы:</w:t>
      </w:r>
    </w:p>
    <w:p w14:paraId="7D16D7E4" w14:textId="77777777" w:rsidR="00F82F57" w:rsidRDefault="00790863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1 этап. 1 мая - 30 июня 2020.</w:t>
      </w:r>
    </w:p>
    <w:p w14:paraId="70653312" w14:textId="77777777" w:rsidR="00F82F57" w:rsidRDefault="00790863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2 этап. 30 июня -30 июля 2020.</w:t>
      </w:r>
    </w:p>
    <w:p w14:paraId="1B7FD152" w14:textId="237312BE" w:rsidR="00422901" w:rsidRDefault="00790863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3 этап. 1-30 августа 2020.</w:t>
      </w:r>
    </w:p>
    <w:p w14:paraId="10A2C197" w14:textId="77777777" w:rsidR="00422901" w:rsidRDefault="00422901">
      <w:pPr>
        <w:spacing w:before="240" w:after="240"/>
        <w:rPr>
          <w:sz w:val="24"/>
          <w:szCs w:val="24"/>
        </w:rPr>
      </w:pPr>
    </w:p>
    <w:p w14:paraId="1E47B7C1" w14:textId="4EE98B08" w:rsidR="00422901" w:rsidRPr="007E3380" w:rsidRDefault="00790863">
      <w:pPr>
        <w:spacing w:before="240" w:after="240"/>
        <w:rPr>
          <w:sz w:val="24"/>
          <w:szCs w:val="24"/>
        </w:rPr>
      </w:pPr>
      <w:r w:rsidRPr="007E3380">
        <w:rPr>
          <w:b/>
          <w:color w:val="0272C2"/>
          <w:sz w:val="28"/>
          <w:szCs w:val="28"/>
        </w:rPr>
        <w:t>ОРГАНИЗАТОРЫ:</w:t>
      </w:r>
      <w:r>
        <w:rPr>
          <w:b/>
          <w:color w:val="0272C2"/>
        </w:rPr>
        <w:t xml:space="preserve"> </w:t>
      </w:r>
      <w:r w:rsidRPr="007E3380">
        <w:rPr>
          <w:sz w:val="24"/>
          <w:szCs w:val="24"/>
        </w:rPr>
        <w:t>Компания “</w:t>
      </w:r>
      <w:proofErr w:type="spellStart"/>
      <w:r w:rsidRPr="007E3380">
        <w:rPr>
          <w:sz w:val="24"/>
          <w:szCs w:val="24"/>
        </w:rPr>
        <w:t>FestivalStarCentr</w:t>
      </w:r>
      <w:proofErr w:type="spellEnd"/>
      <w:r w:rsidRPr="007E3380">
        <w:rPr>
          <w:sz w:val="24"/>
          <w:szCs w:val="24"/>
        </w:rPr>
        <w:t xml:space="preserve">” и Фонд поддержки и развития культуры и образования «Мир на ладони», Многопрофильная фирма «Пилигрим». </w:t>
      </w:r>
    </w:p>
    <w:p w14:paraId="70878F30" w14:textId="77777777" w:rsidR="00422901" w:rsidRDefault="00422901">
      <w:pPr>
        <w:spacing w:before="240" w:after="240"/>
        <w:rPr>
          <w:b/>
          <w:color w:val="0272C2"/>
        </w:rPr>
      </w:pPr>
    </w:p>
    <w:p w14:paraId="1851D9FC" w14:textId="1B8D2A1D" w:rsidR="00422901" w:rsidRDefault="00790863">
      <w:pPr>
        <w:spacing w:before="240" w:after="240"/>
        <w:rPr>
          <w:b/>
          <w:color w:val="0272C2"/>
        </w:rPr>
      </w:pPr>
      <w:r w:rsidRPr="007E3380">
        <w:rPr>
          <w:b/>
          <w:color w:val="0272C2"/>
          <w:sz w:val="28"/>
          <w:szCs w:val="28"/>
        </w:rPr>
        <w:t>ЦЕЛИ:</w:t>
      </w:r>
      <w:r>
        <w:rPr>
          <w:color w:val="0272C2"/>
        </w:rPr>
        <w:t xml:space="preserve"> </w:t>
      </w:r>
      <w:r w:rsidRPr="007E3380">
        <w:rPr>
          <w:sz w:val="24"/>
          <w:szCs w:val="24"/>
        </w:rPr>
        <w:t>выявление и поддержка новых дарований, содействие реализации творческих способностей и гармоничного развития личности. Расширение культурного межнационального сотрудничества. Привлечение внимания российской общественности к проблемам любительского и профессионального творчества. Укрепление межнационального сотрудничества, установление творческих контактов между коллективами, представление творческих коллективов.</w:t>
      </w:r>
      <w:r>
        <w:rPr>
          <w:b/>
          <w:color w:val="0272C2"/>
        </w:rPr>
        <w:t xml:space="preserve"> </w:t>
      </w:r>
    </w:p>
    <w:p w14:paraId="11954FD0" w14:textId="77777777" w:rsidR="00422901" w:rsidRPr="00422901" w:rsidRDefault="00422901">
      <w:pPr>
        <w:spacing w:before="240" w:after="240"/>
        <w:rPr>
          <w:b/>
          <w:color w:val="0272C2"/>
        </w:rPr>
      </w:pPr>
    </w:p>
    <w:p w14:paraId="76CF24DD" w14:textId="282397A9" w:rsidR="00F82F57" w:rsidRDefault="00790863">
      <w:pPr>
        <w:spacing w:before="240" w:after="240"/>
        <w:rPr>
          <w:lang w:val="ru-RU"/>
        </w:rPr>
      </w:pPr>
      <w:r w:rsidRPr="007E3380">
        <w:rPr>
          <w:b/>
          <w:color w:val="0272C2"/>
          <w:sz w:val="28"/>
          <w:szCs w:val="28"/>
        </w:rPr>
        <w:t>УЧАСТНИКИ:</w:t>
      </w:r>
      <w:r>
        <w:rPr>
          <w:b/>
        </w:rPr>
        <w:t xml:space="preserve"> </w:t>
      </w:r>
      <w:r w:rsidRPr="007E3380">
        <w:rPr>
          <w:sz w:val="24"/>
          <w:szCs w:val="24"/>
        </w:rPr>
        <w:t>творческие коллективы и отдельные исполнители без ограничения возраста, учащиеся, преподаватели, отдельные исполнители  детских музыкальных, хореографических школ, школ искусств; музыкальных, хореографических училищ, колледжей, ВУЗов; хореографических, вокальных студий; государственных и негосударственных  образовательных учреждений, а также учреждений дополнительного образования</w:t>
      </w:r>
      <w:r w:rsidR="00422901" w:rsidRPr="007E3380">
        <w:rPr>
          <w:sz w:val="24"/>
          <w:szCs w:val="24"/>
          <w:lang w:val="ru-RU"/>
        </w:rPr>
        <w:t>.</w:t>
      </w:r>
    </w:p>
    <w:p w14:paraId="787DF19A" w14:textId="12AA9E87" w:rsidR="00422901" w:rsidRDefault="00422901">
      <w:pPr>
        <w:spacing w:before="240" w:after="240"/>
        <w:rPr>
          <w:lang w:val="ru-RU"/>
        </w:rPr>
      </w:pPr>
    </w:p>
    <w:p w14:paraId="36906501" w14:textId="5C7FA789" w:rsidR="00422901" w:rsidRDefault="00422901">
      <w:pPr>
        <w:spacing w:before="240" w:after="240"/>
        <w:rPr>
          <w:lang w:val="ru-RU"/>
        </w:rPr>
      </w:pPr>
    </w:p>
    <w:p w14:paraId="284B1A3F" w14:textId="643AB6CE" w:rsidR="00422901" w:rsidRDefault="00422901">
      <w:pPr>
        <w:spacing w:before="240" w:after="240"/>
        <w:rPr>
          <w:lang w:val="ru-RU"/>
        </w:rPr>
      </w:pPr>
    </w:p>
    <w:p w14:paraId="3B83E776" w14:textId="4E535F8D" w:rsidR="00422901" w:rsidRDefault="00422901">
      <w:pPr>
        <w:spacing w:before="240" w:after="240"/>
        <w:rPr>
          <w:lang w:val="ru-RU"/>
        </w:rPr>
      </w:pPr>
    </w:p>
    <w:p w14:paraId="6F857B36" w14:textId="6ED4C265" w:rsidR="00422901" w:rsidRDefault="00422901">
      <w:pPr>
        <w:spacing w:before="240" w:after="240"/>
        <w:rPr>
          <w:lang w:val="ru-RU"/>
        </w:rPr>
      </w:pPr>
    </w:p>
    <w:p w14:paraId="711A6BE6" w14:textId="77777777" w:rsidR="00422901" w:rsidRPr="00422901" w:rsidRDefault="00422901">
      <w:pPr>
        <w:spacing w:before="240" w:after="240"/>
        <w:rPr>
          <w:lang w:val="ru-RU"/>
        </w:rPr>
      </w:pPr>
    </w:p>
    <w:p w14:paraId="03C634BD" w14:textId="77777777" w:rsidR="00F82F57" w:rsidRPr="007E3380" w:rsidRDefault="00790863">
      <w:pPr>
        <w:spacing w:before="240" w:after="240"/>
        <w:rPr>
          <w:b/>
          <w:color w:val="0272C2"/>
          <w:sz w:val="28"/>
          <w:szCs w:val="28"/>
        </w:rPr>
      </w:pPr>
      <w:r w:rsidRPr="007E3380">
        <w:rPr>
          <w:b/>
          <w:color w:val="0272C2"/>
          <w:sz w:val="28"/>
          <w:szCs w:val="28"/>
        </w:rPr>
        <w:t>НОМИНАЦИИ</w:t>
      </w:r>
    </w:p>
    <w:tbl>
      <w:tblPr>
        <w:tblStyle w:val="a7"/>
        <w:tblW w:w="10206" w:type="dxa"/>
        <w:tblInd w:w="-572" w:type="dxa"/>
        <w:tblLayout w:type="fixed"/>
        <w:tblLook w:val="0600" w:firstRow="0" w:lastRow="0" w:firstColumn="0" w:lastColumn="0" w:noHBand="1" w:noVBand="1"/>
      </w:tblPr>
      <w:tblGrid>
        <w:gridCol w:w="4250"/>
        <w:gridCol w:w="2838"/>
        <w:gridCol w:w="3118"/>
      </w:tblGrid>
      <w:tr w:rsidR="00F82F57" w14:paraId="03B95F06" w14:textId="77777777" w:rsidTr="007E3380">
        <w:trPr>
          <w:trHeight w:val="87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1F346" w14:textId="77777777" w:rsidR="00F82F57" w:rsidRDefault="00790863">
            <w:pPr>
              <w:rPr>
                <w:b/>
              </w:rPr>
            </w:pPr>
            <w:r>
              <w:rPr>
                <w:b/>
              </w:rPr>
              <w:t>Жанр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EC29C" w14:textId="77777777" w:rsidR="00F82F57" w:rsidRDefault="00790863">
            <w:pPr>
              <w:rPr>
                <w:b/>
              </w:rPr>
            </w:pPr>
            <w:r>
              <w:rPr>
                <w:b/>
              </w:rPr>
              <w:t>Возрастная категория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CB005" w14:textId="77777777" w:rsidR="00F82F57" w:rsidRDefault="00790863">
            <w:pPr>
              <w:rPr>
                <w:b/>
              </w:rPr>
            </w:pPr>
            <w:r>
              <w:rPr>
                <w:b/>
              </w:rPr>
              <w:t>Критерии оценок</w:t>
            </w:r>
          </w:p>
        </w:tc>
      </w:tr>
      <w:tr w:rsidR="00F82F57" w14:paraId="4225A0CF" w14:textId="77777777" w:rsidTr="007E3380">
        <w:trPr>
          <w:trHeight w:val="3785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F2D49" w14:textId="77777777" w:rsidR="00F82F57" w:rsidRDefault="00790863">
            <w:pPr>
              <w:spacing w:after="240"/>
              <w:rPr>
                <w:b/>
              </w:rPr>
            </w:pPr>
            <w:r>
              <w:rPr>
                <w:b/>
              </w:rPr>
              <w:t>Вокальное исполнительство:</w:t>
            </w:r>
          </w:p>
          <w:p w14:paraId="1EF94DFF" w14:textId="77777777" w:rsidR="00F82F57" w:rsidRDefault="00790863">
            <w:pPr>
              <w:spacing w:before="240" w:after="240"/>
            </w:pPr>
            <w:r>
              <w:t>народное, академическое, эстрадное, джазовое</w:t>
            </w:r>
          </w:p>
          <w:p w14:paraId="5D31E881" w14:textId="77777777" w:rsidR="00F82F57" w:rsidRDefault="00790863">
            <w:pPr>
              <w:spacing w:before="240" w:after="240"/>
            </w:pPr>
            <w:r>
              <w:rPr>
                <w:b/>
              </w:rPr>
              <w:t>Форма:</w:t>
            </w:r>
            <w:r>
              <w:t xml:space="preserve"> соло, дуэт, ансамбль, хор</w:t>
            </w:r>
          </w:p>
          <w:p w14:paraId="5EB197E5" w14:textId="77777777" w:rsidR="00F82F57" w:rsidRDefault="00790863">
            <w:pPr>
              <w:spacing w:before="240" w:after="240"/>
              <w:rPr>
                <w:b/>
              </w:rPr>
            </w:pPr>
            <w:r>
              <w:rPr>
                <w:b/>
              </w:rPr>
              <w:t>Выступление:</w:t>
            </w:r>
          </w:p>
          <w:p w14:paraId="5E1D0FC5" w14:textId="77777777" w:rsidR="00F82F57" w:rsidRDefault="00790863">
            <w:pPr>
              <w:spacing w:before="240" w:after="240"/>
              <w:rPr>
                <w:b/>
              </w:rPr>
            </w:pPr>
            <w:r>
              <w:rPr>
                <w:b/>
              </w:rPr>
              <w:t>1-2 произведения,</w:t>
            </w:r>
          </w:p>
          <w:p w14:paraId="1BF2E1C5" w14:textId="77777777" w:rsidR="00F82F57" w:rsidRDefault="00790863">
            <w:pPr>
              <w:spacing w:before="240"/>
              <w:rPr>
                <w:b/>
              </w:rPr>
            </w:pPr>
            <w:r>
              <w:rPr>
                <w:b/>
              </w:rPr>
              <w:t>не более 3,5 минут каждое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BF6F1" w14:textId="77777777" w:rsidR="00F82F57" w:rsidRDefault="00790863">
            <w:pPr>
              <w:spacing w:after="240"/>
            </w:pPr>
            <w:r>
              <w:t>Дебют до 4 лет</w:t>
            </w:r>
          </w:p>
          <w:p w14:paraId="5ECD541D" w14:textId="77777777" w:rsidR="00F82F57" w:rsidRDefault="00790863">
            <w:pPr>
              <w:spacing w:after="240"/>
            </w:pPr>
            <w:r>
              <w:t>5-7 лет, 8-9 лет;</w:t>
            </w:r>
          </w:p>
          <w:p w14:paraId="0620D134" w14:textId="77777777" w:rsidR="00F82F57" w:rsidRDefault="00790863">
            <w:pPr>
              <w:spacing w:before="240" w:after="240"/>
            </w:pPr>
            <w:r>
              <w:t>10-12 лет;</w:t>
            </w:r>
          </w:p>
          <w:p w14:paraId="34066440" w14:textId="77777777" w:rsidR="00F82F57" w:rsidRDefault="00790863">
            <w:pPr>
              <w:spacing w:before="240" w:after="240"/>
            </w:pPr>
            <w:r>
              <w:t>13-15 лет; 16-18 лет;</w:t>
            </w:r>
          </w:p>
          <w:p w14:paraId="7440B31A" w14:textId="77777777" w:rsidR="00F82F57" w:rsidRDefault="00790863">
            <w:pPr>
              <w:spacing w:before="240" w:after="240"/>
            </w:pPr>
            <w:r>
              <w:t>19-25 лет; 26-40 лет;</w:t>
            </w:r>
          </w:p>
          <w:p w14:paraId="7123F410" w14:textId="77777777" w:rsidR="00F82F57" w:rsidRDefault="00790863">
            <w:pPr>
              <w:spacing w:before="240" w:after="240"/>
            </w:pPr>
            <w:r>
              <w:t>старше 40 лет;</w:t>
            </w:r>
          </w:p>
          <w:p w14:paraId="0B570154" w14:textId="77777777" w:rsidR="00F82F57" w:rsidRDefault="00790863">
            <w:pPr>
              <w:spacing w:before="240"/>
            </w:pPr>
            <w:r>
              <w:t>смешанная.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74292" w14:textId="77777777" w:rsidR="00F82F57" w:rsidRDefault="00790863">
            <w:pPr>
              <w:spacing w:after="240"/>
            </w:pPr>
            <w:r>
              <w:t>– чистота интонации</w:t>
            </w:r>
          </w:p>
          <w:p w14:paraId="6FB1A00C" w14:textId="77777777" w:rsidR="00F82F57" w:rsidRDefault="00790863">
            <w:pPr>
              <w:spacing w:before="240" w:after="240"/>
            </w:pPr>
            <w:r>
              <w:t xml:space="preserve"> и качество звучания;</w:t>
            </w:r>
          </w:p>
          <w:p w14:paraId="0C55D15E" w14:textId="77777777" w:rsidR="00F82F57" w:rsidRDefault="00790863">
            <w:pPr>
              <w:spacing w:before="240" w:after="240"/>
            </w:pPr>
            <w:r>
              <w:t>– сценическая культура;</w:t>
            </w:r>
          </w:p>
          <w:p w14:paraId="534DB0EE" w14:textId="77777777" w:rsidR="00F82F57" w:rsidRDefault="00790863">
            <w:pPr>
              <w:spacing w:before="240" w:after="240"/>
            </w:pPr>
            <w:r>
              <w:t xml:space="preserve">– соответствие </w:t>
            </w:r>
            <w:proofErr w:type="gramStart"/>
            <w:r>
              <w:t>репертуара  исполнительским</w:t>
            </w:r>
            <w:proofErr w:type="gramEnd"/>
            <w:r>
              <w:t xml:space="preserve"> возможностям и возрастной категории исполнителя;</w:t>
            </w:r>
          </w:p>
          <w:p w14:paraId="668973A0" w14:textId="77777777" w:rsidR="00F82F57" w:rsidRDefault="00790863">
            <w:pPr>
              <w:spacing w:before="240"/>
            </w:pPr>
            <w:r>
              <w:t>– исполнительское мастерство.</w:t>
            </w:r>
          </w:p>
        </w:tc>
      </w:tr>
      <w:tr w:rsidR="00F82F57" w14:paraId="09C15E21" w14:textId="77777777" w:rsidTr="007E3380">
        <w:trPr>
          <w:trHeight w:val="5180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6FD51" w14:textId="77777777" w:rsidR="00F82F57" w:rsidRDefault="00790863">
            <w:pPr>
              <w:spacing w:after="240"/>
              <w:rPr>
                <w:b/>
              </w:rPr>
            </w:pPr>
            <w:r>
              <w:rPr>
                <w:b/>
              </w:rPr>
              <w:t>Театр:</w:t>
            </w:r>
          </w:p>
          <w:p w14:paraId="1380D748" w14:textId="77777777" w:rsidR="00F82F57" w:rsidRDefault="00790863">
            <w:pPr>
              <w:spacing w:before="240" w:after="240"/>
            </w:pPr>
            <w:r>
              <w:t>драматический, детский, театр мимики и жеста, фольклорный, музыкальный, оперный, кукольный, театр танца</w:t>
            </w:r>
          </w:p>
          <w:p w14:paraId="50CFAA3D" w14:textId="77777777" w:rsidR="00F82F57" w:rsidRDefault="00790863">
            <w:pPr>
              <w:spacing w:before="240" w:after="240"/>
            </w:pPr>
            <w:r>
              <w:t xml:space="preserve"> (без </w:t>
            </w:r>
            <w:proofErr w:type="spellStart"/>
            <w:r>
              <w:t>штанкетного</w:t>
            </w:r>
            <w:proofErr w:type="spellEnd"/>
            <w:r>
              <w:t xml:space="preserve"> оборудования).</w:t>
            </w:r>
          </w:p>
          <w:p w14:paraId="49C2D222" w14:textId="77777777" w:rsidR="00F82F57" w:rsidRDefault="00790863">
            <w:pPr>
              <w:spacing w:before="240" w:after="240"/>
              <w:rPr>
                <w:b/>
              </w:rPr>
            </w:pPr>
            <w:r>
              <w:rPr>
                <w:b/>
              </w:rPr>
              <w:t>Время выступления – до 15 минут (отрывок)</w:t>
            </w:r>
          </w:p>
          <w:p w14:paraId="52043260" w14:textId="77777777" w:rsidR="00F82F57" w:rsidRDefault="00790863">
            <w:pPr>
              <w:spacing w:before="240" w:after="240"/>
              <w:rPr>
                <w:i/>
              </w:rPr>
            </w:pPr>
            <w:r>
              <w:rPr>
                <w:i/>
              </w:rPr>
              <w:t>*превышение хронометража допускается при оплате дополнительного оргвзноса</w:t>
            </w:r>
          </w:p>
          <w:p w14:paraId="060D666B" w14:textId="77777777" w:rsidR="00F82F57" w:rsidRDefault="00790863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 (подробнее – в оргкомитете)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ECCAB" w14:textId="77777777" w:rsidR="00F82F57" w:rsidRDefault="00790863">
            <w:pPr>
              <w:spacing w:after="240"/>
            </w:pPr>
            <w:r>
              <w:t>Дебют до 4 лет</w:t>
            </w:r>
          </w:p>
          <w:p w14:paraId="779EA5FE" w14:textId="77777777" w:rsidR="00F82F57" w:rsidRDefault="00790863">
            <w:pPr>
              <w:spacing w:after="240"/>
            </w:pPr>
            <w:r>
              <w:t>детская (6-10 лет);</w:t>
            </w:r>
          </w:p>
          <w:p w14:paraId="1C52F45E" w14:textId="77777777" w:rsidR="00F82F57" w:rsidRDefault="00790863">
            <w:pPr>
              <w:spacing w:before="240" w:after="240"/>
            </w:pPr>
            <w:r>
              <w:t>детско-юношеская</w:t>
            </w:r>
          </w:p>
          <w:p w14:paraId="35756DA0" w14:textId="77777777" w:rsidR="00F82F57" w:rsidRDefault="00790863">
            <w:pPr>
              <w:spacing w:before="240" w:after="240"/>
            </w:pPr>
            <w:r>
              <w:t>(11-14 лет);</w:t>
            </w:r>
          </w:p>
          <w:p w14:paraId="74FB64CB" w14:textId="77777777" w:rsidR="00F82F57" w:rsidRDefault="00790863">
            <w:pPr>
              <w:spacing w:before="240" w:after="240"/>
            </w:pPr>
            <w:r>
              <w:t>молодежная</w:t>
            </w:r>
          </w:p>
          <w:p w14:paraId="6B56BF7F" w14:textId="77777777" w:rsidR="00F82F57" w:rsidRDefault="00790863">
            <w:pPr>
              <w:spacing w:before="240" w:after="240"/>
            </w:pPr>
            <w:r>
              <w:t>(15-18 лет);</w:t>
            </w:r>
          </w:p>
          <w:p w14:paraId="79FD5FCC" w14:textId="77777777" w:rsidR="00F82F57" w:rsidRDefault="00790863">
            <w:pPr>
              <w:spacing w:before="240" w:after="240"/>
            </w:pPr>
            <w:r>
              <w:t>взрослая</w:t>
            </w:r>
          </w:p>
          <w:p w14:paraId="08510E46" w14:textId="77777777" w:rsidR="00F82F57" w:rsidRDefault="00790863">
            <w:pPr>
              <w:spacing w:before="240" w:after="240"/>
            </w:pPr>
            <w:r>
              <w:t>(от 19 и старше);</w:t>
            </w:r>
          </w:p>
          <w:p w14:paraId="289D3BF8" w14:textId="77777777" w:rsidR="00F82F57" w:rsidRDefault="00790863">
            <w:pPr>
              <w:spacing w:before="240"/>
            </w:pPr>
            <w:r>
              <w:t>смешанная.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256D6" w14:textId="77777777" w:rsidR="00F82F57" w:rsidRDefault="00790863">
            <w:pPr>
              <w:spacing w:after="240"/>
            </w:pPr>
            <w:r>
              <w:t>– полнота и выразительность;</w:t>
            </w:r>
          </w:p>
          <w:p w14:paraId="619A1CFE" w14:textId="77777777" w:rsidR="00F82F57" w:rsidRDefault="00790863">
            <w:pPr>
              <w:spacing w:before="240" w:after="240"/>
            </w:pPr>
            <w:r>
              <w:t>– раскрытие темы произведения;</w:t>
            </w:r>
          </w:p>
          <w:p w14:paraId="70572086" w14:textId="77777777" w:rsidR="00F82F57" w:rsidRDefault="00790863">
            <w:pPr>
              <w:spacing w:before="240" w:after="240"/>
            </w:pPr>
            <w:r>
              <w:t>– раскрытие и яркость</w:t>
            </w:r>
          </w:p>
          <w:p w14:paraId="5987B63B" w14:textId="77777777" w:rsidR="00F82F57" w:rsidRDefault="00790863">
            <w:pPr>
              <w:spacing w:before="240" w:after="240"/>
            </w:pPr>
            <w:r>
              <w:t xml:space="preserve"> художественных образов;</w:t>
            </w:r>
          </w:p>
          <w:p w14:paraId="4666D185" w14:textId="77777777" w:rsidR="00F82F57" w:rsidRDefault="00790863">
            <w:pPr>
              <w:spacing w:before="240" w:after="240"/>
            </w:pPr>
            <w:r>
              <w:t>– сценичность;</w:t>
            </w:r>
          </w:p>
          <w:p w14:paraId="7180BE38" w14:textId="77777777" w:rsidR="00F82F57" w:rsidRDefault="00790863">
            <w:pPr>
              <w:spacing w:before="240" w:after="240"/>
            </w:pPr>
            <w:r>
              <w:t>– художественное оформление спектакля;</w:t>
            </w:r>
          </w:p>
          <w:p w14:paraId="730E618D" w14:textId="77777777" w:rsidR="00F82F57" w:rsidRDefault="00790863">
            <w:pPr>
              <w:spacing w:before="240"/>
            </w:pPr>
            <w:r>
              <w:t>– дикция актеров.</w:t>
            </w:r>
          </w:p>
        </w:tc>
      </w:tr>
      <w:tr w:rsidR="00F82F57" w14:paraId="1BA31D39" w14:textId="77777777" w:rsidTr="007E3380">
        <w:trPr>
          <w:trHeight w:val="7925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4CDDC" w14:textId="77777777" w:rsidR="00F82F57" w:rsidRDefault="00790863">
            <w:pPr>
              <w:spacing w:after="240"/>
              <w:rPr>
                <w:b/>
              </w:rPr>
            </w:pPr>
            <w:r>
              <w:rPr>
                <w:b/>
              </w:rPr>
              <w:lastRenderedPageBreak/>
              <w:t xml:space="preserve"> </w:t>
            </w:r>
          </w:p>
          <w:p w14:paraId="1C9A61C4" w14:textId="77777777" w:rsidR="00F82F57" w:rsidRDefault="00790863">
            <w:pPr>
              <w:spacing w:before="240" w:after="240"/>
              <w:rPr>
                <w:b/>
              </w:rPr>
            </w:pPr>
            <w:r>
              <w:rPr>
                <w:b/>
              </w:rPr>
              <w:t>Хореография:</w:t>
            </w:r>
          </w:p>
          <w:p w14:paraId="69A564CE" w14:textId="77777777" w:rsidR="00F82F57" w:rsidRDefault="00790863">
            <w:pPr>
              <w:spacing w:before="240" w:after="240"/>
            </w:pPr>
            <w:r>
              <w:t>классический танец, народный танец,</w:t>
            </w:r>
          </w:p>
          <w:p w14:paraId="0919336B" w14:textId="77777777" w:rsidR="00F82F57" w:rsidRDefault="00790863">
            <w:pPr>
              <w:spacing w:before="240" w:after="240"/>
            </w:pPr>
            <w:r>
              <w:t>народно-стилизованный танец,</w:t>
            </w:r>
          </w:p>
          <w:p w14:paraId="26D637A9" w14:textId="77777777" w:rsidR="00F82F57" w:rsidRDefault="00790863">
            <w:pPr>
              <w:spacing w:before="240" w:after="240"/>
            </w:pPr>
            <w:r>
              <w:t>бальный танец, современная хореография (джаз, модерн, неоклассика), детский танец, акробатический танец,</w:t>
            </w:r>
          </w:p>
          <w:p w14:paraId="0322132F" w14:textId="77777777" w:rsidR="00F82F57" w:rsidRDefault="00790863">
            <w:pPr>
              <w:spacing w:before="240" w:after="240"/>
            </w:pPr>
            <w:r>
              <w:t xml:space="preserve">эстрадная хореография (современный балет, шоу-программа, степ, хип-хоп, диско, техно, стрит, электрик буги, </w:t>
            </w:r>
            <w:proofErr w:type="spellStart"/>
            <w:r>
              <w:t>брэйк-данс</w:t>
            </w:r>
            <w:proofErr w:type="spellEnd"/>
            <w:r>
              <w:t>, поп-</w:t>
            </w:r>
            <w:proofErr w:type="spellStart"/>
            <w:r>
              <w:t>локинг</w:t>
            </w:r>
            <w:proofErr w:type="spellEnd"/>
            <w:r>
              <w:t xml:space="preserve">, а также другие уличные стили), </w:t>
            </w:r>
            <w:proofErr w:type="spellStart"/>
            <w:r>
              <w:t>мажоретки</w:t>
            </w:r>
            <w:proofErr w:type="spellEnd"/>
            <w:r>
              <w:t xml:space="preserve">, </w:t>
            </w:r>
            <w:proofErr w:type="spellStart"/>
            <w:r>
              <w:t>твирлинг</w:t>
            </w:r>
            <w:proofErr w:type="spellEnd"/>
          </w:p>
          <w:p w14:paraId="4D469BCF" w14:textId="77777777" w:rsidR="00F82F57" w:rsidRDefault="00790863">
            <w:pPr>
              <w:spacing w:before="240" w:after="240"/>
            </w:pPr>
            <w:r>
              <w:rPr>
                <w:b/>
              </w:rPr>
              <w:t>Форма:</w:t>
            </w:r>
            <w:r>
              <w:t xml:space="preserve"> соло, малая форма, ансамбль</w:t>
            </w:r>
          </w:p>
          <w:p w14:paraId="28D434B6" w14:textId="77777777" w:rsidR="00F82F57" w:rsidRDefault="00790863">
            <w:pPr>
              <w:spacing w:before="240" w:after="240"/>
              <w:rPr>
                <w:b/>
              </w:rPr>
            </w:pPr>
            <w:r>
              <w:rPr>
                <w:b/>
              </w:rPr>
              <w:t>Выступление: 1-2 номера,</w:t>
            </w:r>
          </w:p>
          <w:p w14:paraId="6FF6F2CC" w14:textId="77777777" w:rsidR="00F82F57" w:rsidRDefault="00790863">
            <w:pPr>
              <w:spacing w:before="240"/>
              <w:rPr>
                <w:b/>
              </w:rPr>
            </w:pPr>
            <w:r>
              <w:rPr>
                <w:b/>
              </w:rPr>
              <w:t xml:space="preserve"> не более 3,5 минут каждый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D5D4A" w14:textId="77777777" w:rsidR="00F82F57" w:rsidRDefault="00790863">
            <w:pPr>
              <w:spacing w:after="240"/>
            </w:pPr>
            <w:r>
              <w:t>Дебют до 4 лет</w:t>
            </w:r>
          </w:p>
          <w:p w14:paraId="3480D05A" w14:textId="77777777" w:rsidR="00F82F57" w:rsidRDefault="00790863">
            <w:pPr>
              <w:spacing w:after="240"/>
            </w:pPr>
            <w:r>
              <w:t>5- 6 лет; 7-9 лет;</w:t>
            </w:r>
          </w:p>
          <w:p w14:paraId="4CC5D8E6" w14:textId="77777777" w:rsidR="00F82F57" w:rsidRDefault="00790863">
            <w:pPr>
              <w:spacing w:before="240" w:after="240"/>
            </w:pPr>
            <w:r>
              <w:t>10-12 лет; 13-15 лет;</w:t>
            </w:r>
          </w:p>
          <w:p w14:paraId="5D1EBEFA" w14:textId="77777777" w:rsidR="00F82F57" w:rsidRDefault="00790863">
            <w:pPr>
              <w:spacing w:before="240" w:after="240"/>
            </w:pPr>
            <w:r>
              <w:t>16-19 лет; 20-25 лет;</w:t>
            </w:r>
          </w:p>
          <w:p w14:paraId="7F916B56" w14:textId="77777777" w:rsidR="00F82F57" w:rsidRDefault="00790863">
            <w:pPr>
              <w:spacing w:before="240" w:after="240"/>
            </w:pPr>
            <w:r>
              <w:t>от 26 лет и старше;</w:t>
            </w:r>
          </w:p>
          <w:p w14:paraId="08CFBF60" w14:textId="77777777" w:rsidR="00F82F57" w:rsidRDefault="00790863">
            <w:pPr>
              <w:spacing w:before="240"/>
            </w:pPr>
            <w:r>
              <w:t>смешанная.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D868A" w14:textId="77777777" w:rsidR="00F82F57" w:rsidRDefault="00790863">
            <w:pPr>
              <w:spacing w:after="240"/>
            </w:pPr>
            <w:r>
              <w:t>– исполнительское мастерство;</w:t>
            </w:r>
          </w:p>
          <w:p w14:paraId="474F2C9B" w14:textId="77777777" w:rsidR="00F82F57" w:rsidRDefault="00790863">
            <w:pPr>
              <w:spacing w:before="240" w:after="240"/>
            </w:pPr>
            <w:r>
              <w:t>– выразительность и раскрытие художественного образа;</w:t>
            </w:r>
          </w:p>
          <w:p w14:paraId="436F134B" w14:textId="77777777" w:rsidR="00F82F57" w:rsidRDefault="00790863">
            <w:pPr>
              <w:spacing w:before="240" w:after="240"/>
            </w:pPr>
            <w:r>
              <w:t>– идея номера и композиционное построение;</w:t>
            </w:r>
          </w:p>
          <w:p w14:paraId="17440E0C" w14:textId="77777777" w:rsidR="00F82F57" w:rsidRDefault="00790863">
            <w:pPr>
              <w:spacing w:before="240" w:after="240"/>
            </w:pPr>
            <w:r>
              <w:t>– сценическая культура</w:t>
            </w:r>
          </w:p>
          <w:p w14:paraId="28DBA81F" w14:textId="77777777" w:rsidR="00F82F57" w:rsidRDefault="00790863">
            <w:pPr>
              <w:spacing w:before="240" w:after="240"/>
            </w:pPr>
            <w:r>
              <w:t xml:space="preserve"> (костюм и уровень отработки номера);</w:t>
            </w:r>
          </w:p>
          <w:p w14:paraId="0DCD64DD" w14:textId="77777777" w:rsidR="00F82F57" w:rsidRDefault="00790863">
            <w:pPr>
              <w:spacing w:before="240"/>
            </w:pPr>
            <w:r>
              <w:t>– соответствие репертуара возрастным особенностям исполнителей.</w:t>
            </w:r>
          </w:p>
        </w:tc>
      </w:tr>
      <w:tr w:rsidR="00F82F57" w14:paraId="576496CF" w14:textId="77777777" w:rsidTr="007E3380">
        <w:trPr>
          <w:trHeight w:val="4895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4CA41" w14:textId="77777777" w:rsidR="00F82F57" w:rsidRDefault="00790863">
            <w:pPr>
              <w:spacing w:after="240"/>
              <w:rPr>
                <w:b/>
              </w:rPr>
            </w:pPr>
            <w:r>
              <w:rPr>
                <w:b/>
              </w:rPr>
              <w:t>Художественное слово:</w:t>
            </w:r>
          </w:p>
          <w:p w14:paraId="5BF00271" w14:textId="77777777" w:rsidR="00F82F57" w:rsidRDefault="00790863">
            <w:pPr>
              <w:spacing w:before="240" w:after="240"/>
            </w:pPr>
            <w:r>
              <w:t>проза, поэзия, сказ, литературно-музыкальная композиция</w:t>
            </w:r>
          </w:p>
          <w:p w14:paraId="219A994C" w14:textId="77777777" w:rsidR="00F82F57" w:rsidRDefault="00790863">
            <w:pPr>
              <w:spacing w:before="240" w:after="240"/>
            </w:pPr>
            <w:r>
              <w:rPr>
                <w:b/>
              </w:rPr>
              <w:t xml:space="preserve">Форма: </w:t>
            </w:r>
            <w:r>
              <w:t>соло, дуэт, ансамбль</w:t>
            </w:r>
          </w:p>
          <w:p w14:paraId="42F7AFD5" w14:textId="77777777" w:rsidR="00F82F57" w:rsidRDefault="00790863">
            <w:pPr>
              <w:spacing w:before="240"/>
              <w:rPr>
                <w:b/>
              </w:rPr>
            </w:pPr>
            <w:proofErr w:type="gramStart"/>
            <w:r>
              <w:rPr>
                <w:b/>
              </w:rPr>
              <w:t>Выступление:  до</w:t>
            </w:r>
            <w:proofErr w:type="gramEnd"/>
            <w:r>
              <w:rPr>
                <w:b/>
              </w:rPr>
              <w:t xml:space="preserve"> 5 минут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15333" w14:textId="77777777" w:rsidR="00F82F57" w:rsidRDefault="00790863">
            <w:pPr>
              <w:spacing w:after="240"/>
            </w:pPr>
            <w:r>
              <w:t>Дебют до 4 лет</w:t>
            </w:r>
          </w:p>
          <w:p w14:paraId="208196AF" w14:textId="77777777" w:rsidR="00F82F57" w:rsidRDefault="00790863">
            <w:pPr>
              <w:spacing w:after="240"/>
            </w:pPr>
            <w:r>
              <w:t>5-6 лет; 7-9 лет;</w:t>
            </w:r>
          </w:p>
          <w:p w14:paraId="267E722C" w14:textId="77777777" w:rsidR="00F82F57" w:rsidRDefault="00790863">
            <w:pPr>
              <w:spacing w:before="240" w:after="240"/>
            </w:pPr>
            <w:r>
              <w:t>10-12 лет; 13-15 лет;</w:t>
            </w:r>
          </w:p>
          <w:p w14:paraId="5BEEB71B" w14:textId="77777777" w:rsidR="00F82F57" w:rsidRDefault="00790863">
            <w:pPr>
              <w:spacing w:before="240" w:after="240"/>
            </w:pPr>
            <w:r>
              <w:t>16-19 лет; 20-25 лет;</w:t>
            </w:r>
          </w:p>
          <w:p w14:paraId="6FF37EB1" w14:textId="77777777" w:rsidR="00F82F57" w:rsidRDefault="00790863">
            <w:pPr>
              <w:spacing w:before="240" w:after="240"/>
            </w:pPr>
            <w:r>
              <w:t>от 26 лет и старше;</w:t>
            </w:r>
          </w:p>
          <w:p w14:paraId="6B503E1D" w14:textId="77777777" w:rsidR="00F82F57" w:rsidRDefault="00790863">
            <w:pPr>
              <w:spacing w:before="240"/>
            </w:pPr>
            <w:r>
              <w:t>смешанная.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BDB72" w14:textId="77777777" w:rsidR="00F82F57" w:rsidRDefault="00790863">
            <w:pPr>
              <w:spacing w:after="240"/>
            </w:pPr>
            <w:r>
              <w:t>– полнота и выразительность раскрытия темы произведения;</w:t>
            </w:r>
          </w:p>
          <w:p w14:paraId="44CE5019" w14:textId="77777777" w:rsidR="00F82F57" w:rsidRDefault="00790863">
            <w:pPr>
              <w:spacing w:before="240" w:after="240"/>
            </w:pPr>
            <w:r>
              <w:t>– артистизм, раскрытие и яркость художественных образов, исполнительский уровень;</w:t>
            </w:r>
          </w:p>
          <w:p w14:paraId="39E3A4F4" w14:textId="77777777" w:rsidR="00F82F57" w:rsidRDefault="00790863">
            <w:pPr>
              <w:spacing w:before="240" w:after="240"/>
            </w:pPr>
            <w:r>
              <w:t>– дикция;</w:t>
            </w:r>
          </w:p>
          <w:p w14:paraId="6D3BE9B9" w14:textId="77777777" w:rsidR="00F82F57" w:rsidRDefault="00790863">
            <w:pPr>
              <w:spacing w:before="240" w:after="240"/>
            </w:pPr>
            <w:r>
              <w:t>– сложность исполняемого произведения;</w:t>
            </w:r>
          </w:p>
          <w:p w14:paraId="2E824A2E" w14:textId="77777777" w:rsidR="00F82F57" w:rsidRDefault="00790863">
            <w:pPr>
              <w:spacing w:before="240"/>
            </w:pPr>
            <w:r>
              <w:t>– соответствие репертуара возрастным особенностям исполнителей.</w:t>
            </w:r>
          </w:p>
        </w:tc>
      </w:tr>
      <w:tr w:rsidR="00F82F57" w14:paraId="541B7800" w14:textId="77777777" w:rsidTr="007E3380">
        <w:trPr>
          <w:trHeight w:val="6755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A63B5" w14:textId="77777777" w:rsidR="00F82F57" w:rsidRDefault="00790863">
            <w:pPr>
              <w:spacing w:after="240"/>
              <w:rPr>
                <w:b/>
              </w:rPr>
            </w:pPr>
            <w:r>
              <w:rPr>
                <w:b/>
              </w:rPr>
              <w:lastRenderedPageBreak/>
              <w:t>Театр мод:</w:t>
            </w:r>
          </w:p>
          <w:p w14:paraId="48CFEECB" w14:textId="77777777" w:rsidR="00F82F57" w:rsidRDefault="00790863">
            <w:pPr>
              <w:spacing w:before="240" w:after="240"/>
            </w:pPr>
            <w:r>
              <w:t>прет-а-порте.</w:t>
            </w:r>
          </w:p>
          <w:p w14:paraId="6C08CBFE" w14:textId="77777777" w:rsidR="00F82F57" w:rsidRDefault="00790863">
            <w:pPr>
              <w:spacing w:before="240" w:after="240"/>
            </w:pPr>
            <w:r>
              <w:t>Одежда:</w:t>
            </w:r>
          </w:p>
          <w:p w14:paraId="2886BED8" w14:textId="77777777" w:rsidR="00F82F57" w:rsidRDefault="00790863">
            <w:pPr>
              <w:spacing w:before="240" w:after="240"/>
            </w:pPr>
            <w:r>
              <w:t>вечерняя, детская, современная, молодежная.</w:t>
            </w:r>
          </w:p>
          <w:p w14:paraId="545429C7" w14:textId="77777777" w:rsidR="00F82F57" w:rsidRDefault="00790863">
            <w:pPr>
              <w:spacing w:before="240" w:after="240"/>
            </w:pPr>
            <w:r>
              <w:t>Костюм:</w:t>
            </w:r>
          </w:p>
          <w:p w14:paraId="3BD391CF" w14:textId="77777777" w:rsidR="00F82F57" w:rsidRDefault="00790863">
            <w:pPr>
              <w:spacing w:before="240" w:after="240"/>
            </w:pPr>
            <w:r>
              <w:t>сценический, исторический.</w:t>
            </w:r>
          </w:p>
          <w:p w14:paraId="3E8D75DC" w14:textId="77777777" w:rsidR="00F82F57" w:rsidRDefault="00790863">
            <w:pPr>
              <w:spacing w:before="240"/>
              <w:rPr>
                <w:b/>
              </w:rPr>
            </w:pPr>
            <w:r>
              <w:rPr>
                <w:b/>
              </w:rPr>
              <w:t>Показ до 7 минут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F5396" w14:textId="77777777" w:rsidR="00F82F57" w:rsidRDefault="00790863">
            <w:pPr>
              <w:spacing w:after="240"/>
            </w:pPr>
            <w:r>
              <w:t>Дебют до 4 лет</w:t>
            </w:r>
          </w:p>
          <w:p w14:paraId="1F667317" w14:textId="77777777" w:rsidR="00F82F57" w:rsidRDefault="00790863">
            <w:pPr>
              <w:spacing w:after="240"/>
            </w:pPr>
            <w:r>
              <w:t>детская (6-10 лет);</w:t>
            </w:r>
          </w:p>
          <w:p w14:paraId="385A0BC7" w14:textId="77777777" w:rsidR="00F82F57" w:rsidRDefault="00790863">
            <w:pPr>
              <w:spacing w:before="240" w:after="240"/>
            </w:pPr>
            <w:r>
              <w:t>детско-юношеская</w:t>
            </w:r>
          </w:p>
          <w:p w14:paraId="7182A3A3" w14:textId="77777777" w:rsidR="00F82F57" w:rsidRDefault="00790863">
            <w:pPr>
              <w:spacing w:before="240" w:after="240"/>
            </w:pPr>
            <w:r>
              <w:t>(11-14 лет);</w:t>
            </w:r>
          </w:p>
          <w:p w14:paraId="3BCC95F5" w14:textId="77777777" w:rsidR="00F82F57" w:rsidRDefault="00790863">
            <w:pPr>
              <w:spacing w:before="240" w:after="240"/>
            </w:pPr>
            <w:r>
              <w:t>молодежная</w:t>
            </w:r>
          </w:p>
          <w:p w14:paraId="32A1A7A7" w14:textId="77777777" w:rsidR="00F82F57" w:rsidRDefault="00790863">
            <w:pPr>
              <w:spacing w:before="240" w:after="240"/>
            </w:pPr>
            <w:r>
              <w:t>(15-18 лет);</w:t>
            </w:r>
          </w:p>
          <w:p w14:paraId="7EA98EBA" w14:textId="77777777" w:rsidR="00F82F57" w:rsidRDefault="00790863">
            <w:pPr>
              <w:spacing w:before="240" w:after="240"/>
            </w:pPr>
            <w:r>
              <w:t>взрослая</w:t>
            </w:r>
          </w:p>
          <w:p w14:paraId="49D56656" w14:textId="77777777" w:rsidR="00F82F57" w:rsidRDefault="00790863">
            <w:pPr>
              <w:spacing w:before="240" w:after="240"/>
            </w:pPr>
            <w:r>
              <w:t>(от 19 лет и старше);</w:t>
            </w:r>
          </w:p>
          <w:p w14:paraId="1AC3D952" w14:textId="77777777" w:rsidR="00F82F57" w:rsidRDefault="00790863">
            <w:pPr>
              <w:spacing w:before="240"/>
            </w:pPr>
            <w:r>
              <w:t>смешанная.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4DDBA" w14:textId="77777777" w:rsidR="00F82F57" w:rsidRDefault="00790863">
            <w:pPr>
              <w:spacing w:after="240"/>
            </w:pPr>
            <w:r>
              <w:t>– дизайн костюма;</w:t>
            </w:r>
          </w:p>
          <w:p w14:paraId="2C6B1897" w14:textId="77777777" w:rsidR="00F82F57" w:rsidRDefault="00790863">
            <w:pPr>
              <w:spacing w:before="240" w:after="240"/>
            </w:pPr>
            <w:r>
              <w:t>– целостность композиции, единый замысел, оригинальность режиссерского решения;</w:t>
            </w:r>
          </w:p>
          <w:p w14:paraId="239B218A" w14:textId="77777777" w:rsidR="00F82F57" w:rsidRDefault="00790863">
            <w:pPr>
              <w:spacing w:before="240" w:after="240"/>
            </w:pPr>
            <w:r>
              <w:t>– выдержанность в стиле (костюм, прическа, хореография, музыкальное сопровождение);</w:t>
            </w:r>
          </w:p>
          <w:p w14:paraId="116265F4" w14:textId="77777777" w:rsidR="00F82F57" w:rsidRDefault="00790863">
            <w:pPr>
              <w:spacing w:before="240" w:after="240"/>
            </w:pPr>
            <w:r>
              <w:t>– оригинальность авторского решения;</w:t>
            </w:r>
          </w:p>
          <w:p w14:paraId="06EE0BAC" w14:textId="77777777" w:rsidR="00F82F57" w:rsidRDefault="00790863">
            <w:pPr>
              <w:spacing w:before="240" w:after="240"/>
            </w:pPr>
            <w:r>
              <w:t>– музыкальное оформление;</w:t>
            </w:r>
          </w:p>
          <w:p w14:paraId="75428AA4" w14:textId="77777777" w:rsidR="00F82F57" w:rsidRDefault="00790863">
            <w:pPr>
              <w:spacing w:before="240" w:after="240"/>
            </w:pPr>
            <w:r>
              <w:t>– артистичность исполнения;</w:t>
            </w:r>
          </w:p>
          <w:p w14:paraId="14CDA885" w14:textId="77777777" w:rsidR="00F82F57" w:rsidRDefault="00790863">
            <w:pPr>
              <w:spacing w:before="240" w:after="240"/>
            </w:pPr>
            <w:r>
              <w:t>– качество и мастерство;</w:t>
            </w:r>
          </w:p>
          <w:p w14:paraId="30C6C25F" w14:textId="77777777" w:rsidR="00F82F57" w:rsidRDefault="00790863">
            <w:pPr>
              <w:spacing w:before="240"/>
            </w:pPr>
            <w:r>
              <w:t>– сложность художественного решения.</w:t>
            </w:r>
          </w:p>
        </w:tc>
      </w:tr>
      <w:tr w:rsidR="00F82F57" w14:paraId="77FFF7C4" w14:textId="77777777" w:rsidTr="007E3380">
        <w:trPr>
          <w:trHeight w:val="4355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76866" w14:textId="77777777" w:rsidR="00F82F57" w:rsidRDefault="00790863">
            <w:pPr>
              <w:spacing w:after="240"/>
              <w:rPr>
                <w:b/>
              </w:rPr>
            </w:pPr>
            <w:r>
              <w:rPr>
                <w:b/>
              </w:rPr>
              <w:t>Инструментальный жанр:</w:t>
            </w:r>
          </w:p>
          <w:p w14:paraId="2ECCE713" w14:textId="77777777" w:rsidR="00F82F57" w:rsidRDefault="00790863">
            <w:pPr>
              <w:spacing w:before="240" w:after="240"/>
            </w:pPr>
            <w:r>
              <w:t>классический, народный, духовой</w:t>
            </w:r>
          </w:p>
          <w:p w14:paraId="05C98B76" w14:textId="77777777" w:rsidR="00F82F57" w:rsidRDefault="00790863">
            <w:pPr>
              <w:spacing w:before="240" w:after="240"/>
            </w:pPr>
            <w:r>
              <w:t>джазовый, эстрадный, общее фортепиано</w:t>
            </w:r>
          </w:p>
          <w:p w14:paraId="1FF7F341" w14:textId="77777777" w:rsidR="00F82F57" w:rsidRDefault="00790863">
            <w:pPr>
              <w:spacing w:before="240" w:after="240"/>
            </w:pPr>
            <w:r>
              <w:rPr>
                <w:b/>
              </w:rPr>
              <w:t>Форма</w:t>
            </w:r>
            <w:r>
              <w:t>: соло, дуэт, ансамбль, оркестр</w:t>
            </w:r>
          </w:p>
          <w:p w14:paraId="063BBFBC" w14:textId="77777777" w:rsidR="00F82F57" w:rsidRDefault="00790863">
            <w:pPr>
              <w:spacing w:before="240" w:after="240"/>
              <w:rPr>
                <w:b/>
              </w:rPr>
            </w:pPr>
            <w:r>
              <w:rPr>
                <w:b/>
              </w:rPr>
              <w:t>Выступление:</w:t>
            </w:r>
            <w:r>
              <w:t xml:space="preserve"> 1-</w:t>
            </w:r>
            <w:r>
              <w:rPr>
                <w:b/>
              </w:rPr>
              <w:t>2 произведения,</w:t>
            </w:r>
          </w:p>
          <w:p w14:paraId="3D374ED6" w14:textId="77777777" w:rsidR="00F82F57" w:rsidRDefault="00790863">
            <w:pPr>
              <w:spacing w:before="240"/>
              <w:rPr>
                <w:b/>
              </w:rPr>
            </w:pPr>
            <w:r>
              <w:rPr>
                <w:b/>
              </w:rPr>
              <w:t>не более 3,5 минут каждое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842C9" w14:textId="77777777" w:rsidR="00F82F57" w:rsidRDefault="00790863">
            <w:pPr>
              <w:spacing w:after="240"/>
            </w:pPr>
            <w:r>
              <w:t>Дебют до 4 лет</w:t>
            </w:r>
          </w:p>
          <w:p w14:paraId="3C86C0BB" w14:textId="77777777" w:rsidR="00F82F57" w:rsidRDefault="00790863">
            <w:pPr>
              <w:spacing w:after="240"/>
            </w:pPr>
            <w:r>
              <w:t>6-8 лет; 9-12 лет;</w:t>
            </w:r>
          </w:p>
          <w:p w14:paraId="189CAA1E" w14:textId="77777777" w:rsidR="00F82F57" w:rsidRDefault="00790863">
            <w:pPr>
              <w:spacing w:before="240" w:after="240"/>
            </w:pPr>
            <w:r>
              <w:t>13-15 лет; 16-18 лет; 19-25 лет;</w:t>
            </w:r>
          </w:p>
          <w:p w14:paraId="4D36EEC1" w14:textId="77777777" w:rsidR="00F82F57" w:rsidRDefault="00790863">
            <w:pPr>
              <w:spacing w:before="240"/>
            </w:pPr>
            <w:r>
              <w:t>от 25 лет и старше; смешанная.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2423F" w14:textId="77777777" w:rsidR="00F82F57" w:rsidRDefault="00790863">
            <w:pPr>
              <w:spacing w:after="240"/>
            </w:pPr>
            <w:r>
              <w:t>– исполнительское мастерство;</w:t>
            </w:r>
          </w:p>
          <w:p w14:paraId="6D644672" w14:textId="77777777" w:rsidR="00F82F57" w:rsidRDefault="00790863">
            <w:pPr>
              <w:spacing w:before="240" w:after="240"/>
            </w:pPr>
            <w:r>
              <w:t>– соответствие стилистики;</w:t>
            </w:r>
          </w:p>
          <w:p w14:paraId="3AEF8245" w14:textId="77777777" w:rsidR="00F82F57" w:rsidRDefault="00790863">
            <w:pPr>
              <w:spacing w:before="240" w:after="240"/>
            </w:pPr>
            <w:r>
              <w:t>– сценическая культура;</w:t>
            </w:r>
          </w:p>
          <w:p w14:paraId="1165587A" w14:textId="77777777" w:rsidR="00F82F57" w:rsidRDefault="00790863">
            <w:pPr>
              <w:spacing w:before="240"/>
            </w:pPr>
            <w:r>
              <w:t>– соответствие репертуара исполнительским возможностям и возрастной категории исполнителя.</w:t>
            </w:r>
          </w:p>
        </w:tc>
      </w:tr>
      <w:tr w:rsidR="00F82F57" w14:paraId="0A82CDD4" w14:textId="77777777" w:rsidTr="007E3380">
        <w:trPr>
          <w:trHeight w:val="5135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103EE" w14:textId="77777777" w:rsidR="00F82F57" w:rsidRDefault="00790863">
            <w:pPr>
              <w:spacing w:after="240"/>
              <w:rPr>
                <w:b/>
              </w:rPr>
            </w:pPr>
            <w:r>
              <w:rPr>
                <w:b/>
              </w:rPr>
              <w:lastRenderedPageBreak/>
              <w:t>Цирковое искусство:</w:t>
            </w:r>
          </w:p>
          <w:p w14:paraId="3A908054" w14:textId="77777777" w:rsidR="00F82F57" w:rsidRDefault="00790863">
            <w:pPr>
              <w:spacing w:before="240" w:after="240"/>
            </w:pPr>
            <w:r>
              <w:t>все жанры (кроме воздушных гимнастов и номеров</w:t>
            </w:r>
          </w:p>
          <w:p w14:paraId="5497D933" w14:textId="77777777" w:rsidR="00F82F57" w:rsidRDefault="00790863">
            <w:pPr>
              <w:spacing w:before="240" w:after="240"/>
            </w:pPr>
            <w:r>
              <w:t>с использованием огня)</w:t>
            </w:r>
          </w:p>
          <w:p w14:paraId="60746CB1" w14:textId="77777777" w:rsidR="00F82F57" w:rsidRDefault="00790863">
            <w:pPr>
              <w:spacing w:before="240" w:after="240"/>
            </w:pPr>
            <w:r>
              <w:rPr>
                <w:b/>
              </w:rPr>
              <w:t>Форма</w:t>
            </w:r>
            <w:r>
              <w:t>: соло, дуэт, ансамбль</w:t>
            </w:r>
          </w:p>
          <w:p w14:paraId="6D7AA31B" w14:textId="77777777" w:rsidR="00F82F57" w:rsidRDefault="00790863">
            <w:pPr>
              <w:spacing w:before="240"/>
              <w:rPr>
                <w:b/>
              </w:rPr>
            </w:pPr>
            <w:r>
              <w:rPr>
                <w:b/>
              </w:rPr>
              <w:t>Выступление: 1 номер до 5 минут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036BA" w14:textId="77777777" w:rsidR="00F82F57" w:rsidRDefault="00790863">
            <w:pPr>
              <w:spacing w:after="240"/>
            </w:pPr>
            <w:r>
              <w:t>Дебют до 4 лет</w:t>
            </w:r>
          </w:p>
          <w:p w14:paraId="12D0310D" w14:textId="77777777" w:rsidR="00F82F57" w:rsidRDefault="00790863">
            <w:pPr>
              <w:spacing w:after="240"/>
            </w:pPr>
            <w:r>
              <w:t>5-6 лет; 7-9 лет;</w:t>
            </w:r>
          </w:p>
          <w:p w14:paraId="57F66B08" w14:textId="77777777" w:rsidR="00F82F57" w:rsidRDefault="00790863">
            <w:pPr>
              <w:spacing w:before="240" w:after="240"/>
            </w:pPr>
            <w:r>
              <w:t>10-12 лет; 13-15 лет;</w:t>
            </w:r>
          </w:p>
          <w:p w14:paraId="2374EB4C" w14:textId="77777777" w:rsidR="00F82F57" w:rsidRDefault="00790863">
            <w:pPr>
              <w:spacing w:before="240" w:after="240"/>
            </w:pPr>
            <w:r>
              <w:t>16-19 лет; 20-25 лет;</w:t>
            </w:r>
          </w:p>
          <w:p w14:paraId="577390D5" w14:textId="77777777" w:rsidR="00F82F57" w:rsidRDefault="00790863">
            <w:pPr>
              <w:spacing w:before="240" w:after="240"/>
            </w:pPr>
            <w:r>
              <w:t>от 26 лет и старше;</w:t>
            </w:r>
          </w:p>
          <w:p w14:paraId="07882D80" w14:textId="77777777" w:rsidR="00F82F57" w:rsidRDefault="00790863">
            <w:pPr>
              <w:spacing w:before="240"/>
            </w:pPr>
            <w:r>
              <w:t>смешанная.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62D1E" w14:textId="77777777" w:rsidR="00F82F57" w:rsidRDefault="00790863">
            <w:pPr>
              <w:spacing w:after="240"/>
            </w:pPr>
            <w:r>
              <w:t>– уровень подготовки и исполнительское мастерство;</w:t>
            </w:r>
          </w:p>
          <w:p w14:paraId="353D926B" w14:textId="77777777" w:rsidR="00F82F57" w:rsidRDefault="00790863">
            <w:pPr>
              <w:spacing w:before="240" w:after="240"/>
            </w:pPr>
            <w:r>
              <w:t>– технические возможности коллектива</w:t>
            </w:r>
          </w:p>
          <w:p w14:paraId="1626E765" w14:textId="77777777" w:rsidR="00F82F57" w:rsidRDefault="00790863">
            <w:pPr>
              <w:spacing w:before="240" w:after="240"/>
            </w:pPr>
            <w:r>
              <w:t>– артистизм;</w:t>
            </w:r>
          </w:p>
          <w:p w14:paraId="6D87BCF8" w14:textId="77777777" w:rsidR="00F82F57" w:rsidRDefault="00790863">
            <w:pPr>
              <w:spacing w:before="240" w:after="240"/>
            </w:pPr>
            <w:r>
              <w:t>– сценичность (пластика, костюм, культура исполнения</w:t>
            </w:r>
            <w:proofErr w:type="gramStart"/>
            <w:r>
              <w:t>) ;</w:t>
            </w:r>
            <w:proofErr w:type="gramEnd"/>
          </w:p>
          <w:p w14:paraId="0B69678A" w14:textId="77777777" w:rsidR="00F82F57" w:rsidRDefault="00790863">
            <w:pPr>
              <w:spacing w:before="240" w:after="240"/>
            </w:pPr>
            <w:r>
              <w:t>– сложность исполняемой программы;</w:t>
            </w:r>
          </w:p>
          <w:p w14:paraId="65B5CCE8" w14:textId="77777777" w:rsidR="00F82F57" w:rsidRDefault="00790863">
            <w:pPr>
              <w:spacing w:before="240"/>
            </w:pPr>
            <w:r>
              <w:t>– художественное оформление программы.</w:t>
            </w:r>
          </w:p>
        </w:tc>
      </w:tr>
      <w:tr w:rsidR="00F82F57" w14:paraId="558E0359" w14:textId="77777777" w:rsidTr="007E3380">
        <w:trPr>
          <w:trHeight w:val="5135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F06EB" w14:textId="77777777" w:rsidR="00F82F57" w:rsidRDefault="00790863">
            <w:pPr>
              <w:spacing w:after="240"/>
              <w:rPr>
                <w:b/>
              </w:rPr>
            </w:pPr>
            <w:r>
              <w:rPr>
                <w:b/>
              </w:rPr>
              <w:t>Спортивно-художественная гимнастика в сценической танцевально-художественной обработке</w:t>
            </w:r>
          </w:p>
          <w:p w14:paraId="5C595B75" w14:textId="77777777" w:rsidR="00F82F57" w:rsidRDefault="00790863">
            <w:pPr>
              <w:spacing w:before="240" w:after="240"/>
            </w:pPr>
            <w:r>
              <w:rPr>
                <w:b/>
              </w:rPr>
              <w:t>Форма:</w:t>
            </w:r>
            <w:r>
              <w:t xml:space="preserve"> солисты, малая форма, ансамбли</w:t>
            </w:r>
          </w:p>
          <w:p w14:paraId="6B167B88" w14:textId="77777777" w:rsidR="00F82F57" w:rsidRDefault="00790863">
            <w:pPr>
              <w:spacing w:before="240"/>
              <w:rPr>
                <w:b/>
              </w:rPr>
            </w:pPr>
            <w:r>
              <w:rPr>
                <w:b/>
              </w:rPr>
              <w:t>Выступление: 1 номер до 5 минут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DFD0D" w14:textId="77777777" w:rsidR="00F82F57" w:rsidRDefault="00790863">
            <w:pPr>
              <w:spacing w:after="240"/>
            </w:pPr>
            <w:r>
              <w:t>Дебют до 4 лет</w:t>
            </w:r>
          </w:p>
          <w:p w14:paraId="5A31C43F" w14:textId="77777777" w:rsidR="00F82F57" w:rsidRDefault="00790863">
            <w:pPr>
              <w:spacing w:after="240"/>
            </w:pPr>
            <w:r>
              <w:t>5- 6 лет; 7-9 лет;</w:t>
            </w:r>
          </w:p>
          <w:p w14:paraId="42428DA3" w14:textId="77777777" w:rsidR="00F82F57" w:rsidRDefault="00790863">
            <w:pPr>
              <w:spacing w:before="240" w:after="240"/>
            </w:pPr>
            <w:r>
              <w:t>10-12 лет; 13-15 лет;</w:t>
            </w:r>
          </w:p>
          <w:p w14:paraId="0E407D82" w14:textId="77777777" w:rsidR="00F82F57" w:rsidRDefault="00790863">
            <w:pPr>
              <w:spacing w:before="240" w:after="240"/>
            </w:pPr>
            <w:r>
              <w:t>16-19 лет; 20-25 лет;</w:t>
            </w:r>
          </w:p>
          <w:p w14:paraId="5B1BAF27" w14:textId="77777777" w:rsidR="00F82F57" w:rsidRDefault="00790863">
            <w:pPr>
              <w:spacing w:before="240" w:after="240"/>
            </w:pPr>
            <w:r>
              <w:t>от 26 лет и старше;</w:t>
            </w:r>
          </w:p>
          <w:p w14:paraId="501B5D95" w14:textId="77777777" w:rsidR="00F82F57" w:rsidRDefault="00790863">
            <w:pPr>
              <w:spacing w:before="240"/>
            </w:pPr>
            <w:r>
              <w:t>смешанная.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204FB" w14:textId="77777777" w:rsidR="00F82F57" w:rsidRDefault="00790863">
            <w:pPr>
              <w:spacing w:after="240"/>
            </w:pPr>
            <w:r>
              <w:t>– уровень подготовки и исполнительское мастерство;</w:t>
            </w:r>
          </w:p>
          <w:p w14:paraId="2DE5E195" w14:textId="77777777" w:rsidR="00F82F57" w:rsidRDefault="00790863">
            <w:pPr>
              <w:spacing w:before="240" w:after="240"/>
            </w:pPr>
            <w:r>
              <w:t>– технические возможности коллектива;</w:t>
            </w:r>
          </w:p>
          <w:p w14:paraId="670BE725" w14:textId="77777777" w:rsidR="00F82F57" w:rsidRDefault="00790863">
            <w:pPr>
              <w:spacing w:before="240" w:after="240"/>
            </w:pPr>
            <w:r>
              <w:t>– артистизм;</w:t>
            </w:r>
          </w:p>
          <w:p w14:paraId="4EAF645C" w14:textId="77777777" w:rsidR="00F82F57" w:rsidRDefault="00790863">
            <w:pPr>
              <w:spacing w:before="240" w:after="240"/>
            </w:pPr>
            <w:r>
              <w:t>– сценичность (пластика, костюм, культура исполнения);</w:t>
            </w:r>
          </w:p>
          <w:p w14:paraId="39AA092B" w14:textId="77777777" w:rsidR="00F82F57" w:rsidRDefault="00790863">
            <w:pPr>
              <w:spacing w:before="240" w:after="240"/>
            </w:pPr>
            <w:r>
              <w:t>– сложность исполняемой программы;</w:t>
            </w:r>
          </w:p>
          <w:p w14:paraId="4B2E981A" w14:textId="77777777" w:rsidR="00F82F57" w:rsidRDefault="00790863">
            <w:pPr>
              <w:spacing w:before="240"/>
            </w:pPr>
            <w:r>
              <w:t>– художественное оформление; программы.</w:t>
            </w:r>
          </w:p>
        </w:tc>
      </w:tr>
      <w:tr w:rsidR="00F82F57" w14:paraId="74D3480A" w14:textId="77777777" w:rsidTr="007E3380">
        <w:trPr>
          <w:trHeight w:val="3575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3485F" w14:textId="77777777" w:rsidR="00F82F57" w:rsidRDefault="00790863">
            <w:pPr>
              <w:spacing w:after="240"/>
              <w:rPr>
                <w:b/>
              </w:rPr>
            </w:pPr>
            <w:r>
              <w:rPr>
                <w:b/>
              </w:rPr>
              <w:t>Конкурс авторской песни и композиторов:</w:t>
            </w:r>
          </w:p>
          <w:p w14:paraId="189C3297" w14:textId="77777777" w:rsidR="00F82F57" w:rsidRDefault="00790863">
            <w:pPr>
              <w:spacing w:before="240" w:after="240"/>
            </w:pPr>
            <w:r>
              <w:t>слова, музыка, слова и музыка</w:t>
            </w:r>
          </w:p>
          <w:p w14:paraId="3B4D88AC" w14:textId="77777777" w:rsidR="00F82F57" w:rsidRDefault="00790863">
            <w:pPr>
              <w:spacing w:before="240" w:after="240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288102B5" w14:textId="77777777" w:rsidR="00F82F57" w:rsidRDefault="00790863">
            <w:pPr>
              <w:spacing w:before="240" w:after="240"/>
              <w:rPr>
                <w:b/>
              </w:rPr>
            </w:pPr>
            <w:r>
              <w:rPr>
                <w:b/>
              </w:rPr>
              <w:t>Выступление: 1-2 произведения,</w:t>
            </w:r>
          </w:p>
          <w:p w14:paraId="78519385" w14:textId="77777777" w:rsidR="00F82F57" w:rsidRDefault="00790863">
            <w:pPr>
              <w:spacing w:before="240"/>
              <w:rPr>
                <w:b/>
              </w:rPr>
            </w:pPr>
            <w:r>
              <w:rPr>
                <w:b/>
              </w:rPr>
              <w:t>Общий хронометраж до 7 минут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5573D" w14:textId="77777777" w:rsidR="00F82F57" w:rsidRDefault="00790863">
            <w:pPr>
              <w:spacing w:after="240"/>
            </w:pPr>
            <w:r>
              <w:t>Дебют до 4 лет</w:t>
            </w:r>
          </w:p>
          <w:p w14:paraId="3840BE2A" w14:textId="77777777" w:rsidR="00F82F57" w:rsidRDefault="00790863">
            <w:pPr>
              <w:spacing w:after="240"/>
            </w:pPr>
            <w:r>
              <w:t>5- 6 лет; 7-9 лет;</w:t>
            </w:r>
          </w:p>
          <w:p w14:paraId="26CC269A" w14:textId="77777777" w:rsidR="00F82F57" w:rsidRDefault="00790863">
            <w:pPr>
              <w:spacing w:before="240" w:after="240"/>
            </w:pPr>
            <w:r>
              <w:t>10-12 лет; 13-15 лет;</w:t>
            </w:r>
          </w:p>
          <w:p w14:paraId="00F1B785" w14:textId="77777777" w:rsidR="00F82F57" w:rsidRDefault="00790863">
            <w:pPr>
              <w:spacing w:before="240" w:after="240"/>
            </w:pPr>
            <w:r>
              <w:t>16-19 лет; 20-25 лет;</w:t>
            </w:r>
          </w:p>
          <w:p w14:paraId="541A0710" w14:textId="77777777" w:rsidR="00F82F57" w:rsidRDefault="00790863">
            <w:pPr>
              <w:spacing w:before="240" w:after="240"/>
            </w:pPr>
            <w:r>
              <w:t>от 26 лет и старше;</w:t>
            </w:r>
          </w:p>
          <w:p w14:paraId="058DCEED" w14:textId="77777777" w:rsidR="00F82F57" w:rsidRDefault="00790863">
            <w:pPr>
              <w:spacing w:before="240"/>
            </w:pPr>
            <w:r>
              <w:t>смешанная.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81E6F" w14:textId="77777777" w:rsidR="00F82F57" w:rsidRDefault="00790863">
            <w:pPr>
              <w:spacing w:after="240"/>
            </w:pPr>
            <w:r>
              <w:t>– мелодизм;</w:t>
            </w:r>
          </w:p>
          <w:p w14:paraId="65C454F9" w14:textId="77777777" w:rsidR="00F82F57" w:rsidRDefault="00790863">
            <w:pPr>
              <w:spacing w:before="240" w:after="240"/>
            </w:pPr>
            <w:r>
              <w:t xml:space="preserve">– </w:t>
            </w:r>
            <w:proofErr w:type="spellStart"/>
            <w:r>
              <w:t>жанровость</w:t>
            </w:r>
            <w:proofErr w:type="spellEnd"/>
            <w:r>
              <w:t>, оригинальность;</w:t>
            </w:r>
          </w:p>
          <w:p w14:paraId="37FCCDB1" w14:textId="77777777" w:rsidR="00F82F57" w:rsidRDefault="00790863">
            <w:pPr>
              <w:spacing w:before="240" w:after="240"/>
            </w:pPr>
            <w:r>
              <w:t>– художественная образность;</w:t>
            </w:r>
          </w:p>
          <w:p w14:paraId="786BD517" w14:textId="77777777" w:rsidR="00F82F57" w:rsidRDefault="00790863">
            <w:pPr>
              <w:spacing w:before="240" w:after="240"/>
            </w:pPr>
            <w:r>
              <w:t>– выразительность;</w:t>
            </w:r>
          </w:p>
          <w:p w14:paraId="5BDAD2BB" w14:textId="77777777" w:rsidR="00F82F57" w:rsidRDefault="00790863">
            <w:pPr>
              <w:spacing w:before="240"/>
            </w:pPr>
            <w:r>
              <w:t>– сценическая культура.</w:t>
            </w:r>
          </w:p>
        </w:tc>
      </w:tr>
      <w:tr w:rsidR="00F82F57" w14:paraId="5CCD88F0" w14:textId="77777777" w:rsidTr="007E3380">
        <w:trPr>
          <w:trHeight w:val="3200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FAE5A" w14:textId="77777777" w:rsidR="00F82F57" w:rsidRDefault="00790863">
            <w:pPr>
              <w:spacing w:after="240"/>
            </w:pPr>
            <w:r>
              <w:rPr>
                <w:b/>
              </w:rPr>
              <w:lastRenderedPageBreak/>
              <w:t>Конкурс концертмейстеров</w:t>
            </w:r>
            <w:r>
              <w:t>:</w:t>
            </w:r>
          </w:p>
          <w:p w14:paraId="0550A351" w14:textId="77777777" w:rsidR="00F82F57" w:rsidRDefault="00790863">
            <w:pPr>
              <w:spacing w:before="240" w:after="240"/>
            </w:pPr>
            <w:r>
              <w:t>– инструментальный жанр,</w:t>
            </w:r>
          </w:p>
          <w:p w14:paraId="01960E21" w14:textId="77777777" w:rsidR="00F82F57" w:rsidRDefault="00790863">
            <w:pPr>
              <w:spacing w:before="240" w:after="240"/>
            </w:pPr>
            <w:r>
              <w:t>– народный вокал</w:t>
            </w:r>
          </w:p>
          <w:p w14:paraId="74A8C833" w14:textId="77777777" w:rsidR="00F82F57" w:rsidRDefault="00790863">
            <w:pPr>
              <w:spacing w:before="240" w:after="240"/>
            </w:pPr>
            <w:r>
              <w:t>– академический вокал.</w:t>
            </w:r>
          </w:p>
          <w:p w14:paraId="0A153FEC" w14:textId="77777777" w:rsidR="00F82F57" w:rsidRDefault="00790863">
            <w:pPr>
              <w:spacing w:before="240"/>
            </w:pPr>
            <w:r>
              <w:t>Выступление оценивается как дополнительная номинация от заявленной основной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1F542" w14:textId="77777777" w:rsidR="00F82F57" w:rsidRDefault="00790863">
            <w:pPr>
              <w:spacing w:after="240"/>
            </w:pPr>
            <w:r>
              <w:t>Дебют до 4 лет</w:t>
            </w:r>
          </w:p>
          <w:p w14:paraId="396ACB7B" w14:textId="77777777" w:rsidR="00F82F57" w:rsidRDefault="00790863">
            <w:pPr>
              <w:spacing w:after="240"/>
            </w:pPr>
            <w:r>
              <w:t>15-17 лет;</w:t>
            </w:r>
          </w:p>
          <w:p w14:paraId="510CF3BE" w14:textId="77777777" w:rsidR="00F82F57" w:rsidRDefault="00790863">
            <w:pPr>
              <w:spacing w:before="240" w:after="240"/>
            </w:pPr>
            <w:r>
              <w:t>18-25 лет;</w:t>
            </w:r>
          </w:p>
          <w:p w14:paraId="78EF937E" w14:textId="77777777" w:rsidR="00F82F57" w:rsidRDefault="00790863">
            <w:pPr>
              <w:spacing w:before="240" w:after="240"/>
            </w:pPr>
            <w:r>
              <w:t>26-40 лет;</w:t>
            </w:r>
          </w:p>
          <w:p w14:paraId="19FA2FF4" w14:textId="77777777" w:rsidR="00F82F57" w:rsidRDefault="00790863">
            <w:pPr>
              <w:spacing w:before="240"/>
            </w:pPr>
            <w:r>
              <w:t>старше 40 лет.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E5BC3" w14:textId="77777777" w:rsidR="00F82F57" w:rsidRDefault="00790863">
            <w:pPr>
              <w:spacing w:after="240"/>
            </w:pPr>
            <w:r>
              <w:t>– исполнительское мастерство;</w:t>
            </w:r>
          </w:p>
          <w:p w14:paraId="77E3238D" w14:textId="77777777" w:rsidR="00F82F57" w:rsidRDefault="00790863">
            <w:pPr>
              <w:spacing w:before="240" w:after="240"/>
            </w:pPr>
            <w:r>
              <w:t>– сложность и оригинальность репертуара;</w:t>
            </w:r>
          </w:p>
          <w:p w14:paraId="5FD7BEA6" w14:textId="77777777" w:rsidR="00F82F57" w:rsidRDefault="00790863">
            <w:pPr>
              <w:spacing w:before="240" w:after="240"/>
            </w:pPr>
            <w:r>
              <w:t>– сценическая культура;</w:t>
            </w:r>
          </w:p>
          <w:p w14:paraId="72B9CBD4" w14:textId="77777777" w:rsidR="00F82F57" w:rsidRDefault="00790863">
            <w:pPr>
              <w:spacing w:before="240"/>
            </w:pPr>
            <w:r>
              <w:t>– артистичность.</w:t>
            </w:r>
          </w:p>
        </w:tc>
      </w:tr>
      <w:tr w:rsidR="00F82F57" w14:paraId="107419ED" w14:textId="77777777" w:rsidTr="007E3380">
        <w:trPr>
          <w:trHeight w:val="4415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B4204" w14:textId="77777777" w:rsidR="00F82F57" w:rsidRDefault="00790863">
            <w:pPr>
              <w:spacing w:after="240"/>
              <w:rPr>
                <w:b/>
              </w:rPr>
            </w:pPr>
            <w:r>
              <w:rPr>
                <w:b/>
              </w:rPr>
              <w:t>Изобразительное искусство:</w:t>
            </w:r>
          </w:p>
          <w:p w14:paraId="4EF083B2" w14:textId="77777777" w:rsidR="00F82F57" w:rsidRDefault="00790863">
            <w:pPr>
              <w:spacing w:before="240" w:after="240"/>
            </w:pPr>
            <w:r>
              <w:t>живопись /масло, акварель, гуашь, пастель, смешанная техника; графика/рисунок, художественные печатные изображения (гравюра, литография, монотипия и др.), плакат, карикатура и т.п.</w:t>
            </w:r>
          </w:p>
          <w:p w14:paraId="7BF9213F" w14:textId="77777777" w:rsidR="00F82F57" w:rsidRDefault="00790863">
            <w:pPr>
              <w:spacing w:before="240" w:after="240"/>
            </w:pPr>
            <w:r>
              <w:t>скульптура/резьба, высекание, лепка, отливка, ковка, чеканка.</w:t>
            </w:r>
          </w:p>
          <w:p w14:paraId="1F7D6912" w14:textId="77777777" w:rsidR="00F82F57" w:rsidRDefault="00790863">
            <w:pPr>
              <w:spacing w:before="240"/>
              <w:rPr>
                <w:b/>
              </w:rPr>
            </w:pPr>
            <w:r>
              <w:rPr>
                <w:b/>
              </w:rPr>
              <w:t>До 3-х работ от одного участника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4A2B2" w14:textId="77777777" w:rsidR="00F82F57" w:rsidRDefault="00790863">
            <w:pPr>
              <w:spacing w:after="240"/>
            </w:pPr>
            <w:r>
              <w:t>Дебют до 4 лет</w:t>
            </w:r>
          </w:p>
          <w:p w14:paraId="63524142" w14:textId="77777777" w:rsidR="00F82F57" w:rsidRDefault="00790863">
            <w:pPr>
              <w:spacing w:after="240"/>
            </w:pPr>
            <w:r>
              <w:t>5- 6 лет; 7-9 лет;</w:t>
            </w:r>
          </w:p>
          <w:p w14:paraId="659E5C76" w14:textId="77777777" w:rsidR="00F82F57" w:rsidRDefault="00790863">
            <w:pPr>
              <w:spacing w:before="240" w:after="240"/>
            </w:pPr>
            <w:r>
              <w:t>10-12 лет; 13-15 лет;</w:t>
            </w:r>
          </w:p>
          <w:p w14:paraId="074E12C2" w14:textId="77777777" w:rsidR="00F82F57" w:rsidRDefault="00790863">
            <w:pPr>
              <w:spacing w:before="240" w:after="240"/>
            </w:pPr>
            <w:r>
              <w:t>16-19 лет; 20-25 лет;</w:t>
            </w:r>
          </w:p>
          <w:p w14:paraId="59324191" w14:textId="77777777" w:rsidR="00F82F57" w:rsidRDefault="00790863">
            <w:pPr>
              <w:spacing w:before="240" w:after="240"/>
            </w:pPr>
            <w:r>
              <w:t>от 26 лет и старше;</w:t>
            </w:r>
          </w:p>
          <w:p w14:paraId="780A2E24" w14:textId="77777777" w:rsidR="00F82F57" w:rsidRDefault="00790863">
            <w:pPr>
              <w:spacing w:before="240"/>
            </w:pPr>
            <w:r>
              <w:t>смешанная.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90C72" w14:textId="77777777" w:rsidR="00F82F57" w:rsidRDefault="00790863">
            <w:pPr>
              <w:spacing w:after="240"/>
            </w:pPr>
            <w:r>
              <w:t xml:space="preserve">творческая индивидуальность и мастерство автора; знание основ композиции; владение </w:t>
            </w:r>
            <w:proofErr w:type="gramStart"/>
            <w:r>
              <w:t>техникой,  в</w:t>
            </w:r>
            <w:proofErr w:type="gramEnd"/>
            <w:r>
              <w:t xml:space="preserve"> которой выполнена работа; оригинальность раскрытия темы;</w:t>
            </w:r>
          </w:p>
          <w:p w14:paraId="3F7F4483" w14:textId="77777777" w:rsidR="00F82F57" w:rsidRDefault="00790863">
            <w:pPr>
              <w:spacing w:before="240"/>
            </w:pPr>
            <w:r>
              <w:t>художественный вкус и видение перспективы; цветовое решение.</w:t>
            </w:r>
          </w:p>
        </w:tc>
      </w:tr>
      <w:tr w:rsidR="00F82F57" w14:paraId="0E3CC24B" w14:textId="77777777" w:rsidTr="007E3380">
        <w:trPr>
          <w:trHeight w:val="5315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365C0" w14:textId="77777777" w:rsidR="00F82F57" w:rsidRDefault="00790863">
            <w:pPr>
              <w:spacing w:after="240"/>
              <w:rPr>
                <w:b/>
              </w:rPr>
            </w:pPr>
            <w:r>
              <w:rPr>
                <w:b/>
              </w:rPr>
              <w:t>Декоративно-прикладное творчество и художественные ремесла:</w:t>
            </w:r>
          </w:p>
          <w:p w14:paraId="7033499E" w14:textId="77777777" w:rsidR="00F82F57" w:rsidRDefault="00790863">
            <w:pPr>
              <w:spacing w:before="240" w:after="240"/>
            </w:pPr>
            <w:r>
              <w:t xml:space="preserve">Декоративная роспись, художественная вышивка, гобелены, батик, плетения из лозы, соломки, гончарные изделия, резьба и инкрустация по </w:t>
            </w:r>
            <w:proofErr w:type="gramStart"/>
            <w:r>
              <w:t>дереву,  бисерное</w:t>
            </w:r>
            <w:proofErr w:type="gramEnd"/>
            <w:r>
              <w:t xml:space="preserve"> рукоделие, макраме,  художественное оформление национальной одежды, вязание спицами и крючком, флористика  и т.д.</w:t>
            </w:r>
          </w:p>
          <w:p w14:paraId="7A9C2E8D" w14:textId="77777777" w:rsidR="00F82F57" w:rsidRDefault="00790863">
            <w:pPr>
              <w:spacing w:before="240"/>
              <w:rPr>
                <w:b/>
              </w:rPr>
            </w:pPr>
            <w:r>
              <w:rPr>
                <w:b/>
              </w:rPr>
              <w:t>До 3-х работ от одного участника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2D6AD" w14:textId="77777777" w:rsidR="00F82F57" w:rsidRDefault="00790863">
            <w:pPr>
              <w:spacing w:after="240"/>
            </w:pPr>
            <w:r>
              <w:t>Дебют до 4 лет</w:t>
            </w:r>
          </w:p>
          <w:p w14:paraId="6BE283A3" w14:textId="77777777" w:rsidR="00F82F57" w:rsidRDefault="00790863">
            <w:pPr>
              <w:spacing w:after="240"/>
            </w:pPr>
            <w:r>
              <w:t>5- 6 лет; 7-9 лет;</w:t>
            </w:r>
          </w:p>
          <w:p w14:paraId="6BE0E76B" w14:textId="77777777" w:rsidR="00F82F57" w:rsidRDefault="00790863">
            <w:pPr>
              <w:spacing w:before="240" w:after="240"/>
            </w:pPr>
            <w:r>
              <w:t>10-12 лет; 13-15 лет;</w:t>
            </w:r>
          </w:p>
          <w:p w14:paraId="2E1AE098" w14:textId="77777777" w:rsidR="00F82F57" w:rsidRDefault="00790863">
            <w:pPr>
              <w:spacing w:before="240" w:after="240"/>
            </w:pPr>
            <w:r>
              <w:t>16-19 лет; 20-25 лет;</w:t>
            </w:r>
          </w:p>
          <w:p w14:paraId="5826F046" w14:textId="77777777" w:rsidR="00F82F57" w:rsidRDefault="00790863">
            <w:pPr>
              <w:spacing w:before="240" w:after="240"/>
            </w:pPr>
            <w:r>
              <w:t>от 26 лет и старше;</w:t>
            </w:r>
          </w:p>
          <w:p w14:paraId="68DC8B16" w14:textId="77777777" w:rsidR="00F82F57" w:rsidRDefault="00790863">
            <w:pPr>
              <w:spacing w:before="240"/>
            </w:pPr>
            <w:r>
              <w:t>смешанная.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0CD24" w14:textId="77777777" w:rsidR="00F82F57" w:rsidRDefault="00790863">
            <w:pPr>
              <w:spacing w:after="240"/>
            </w:pPr>
            <w:r>
              <w:t>творческая индивидуальность и мастерство автора;</w:t>
            </w:r>
          </w:p>
          <w:p w14:paraId="385ACB79" w14:textId="77777777" w:rsidR="00F82F57" w:rsidRDefault="00790863">
            <w:pPr>
              <w:spacing w:before="240"/>
            </w:pPr>
            <w:r>
              <w:t>знание и отображение национальных особенностей промыслов; владение выбранной техникой; цветовые соотношения изделий; правильное употребление орнаментальных мотивов в композициях; эстетическая ценность изделий; художественный вкус и оригинальность в употреблении материала изготовления изделий.</w:t>
            </w:r>
          </w:p>
        </w:tc>
      </w:tr>
      <w:tr w:rsidR="00F82F57" w14:paraId="26B00074" w14:textId="77777777" w:rsidTr="007E3380">
        <w:trPr>
          <w:trHeight w:val="3080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668D9" w14:textId="77777777" w:rsidR="00F82F57" w:rsidRDefault="00790863">
            <w:pPr>
              <w:spacing w:after="240"/>
              <w:rPr>
                <w:b/>
              </w:rPr>
            </w:pPr>
            <w:r>
              <w:rPr>
                <w:b/>
              </w:rPr>
              <w:lastRenderedPageBreak/>
              <w:t xml:space="preserve">Фотография и </w:t>
            </w:r>
            <w:proofErr w:type="spellStart"/>
            <w:r>
              <w:rPr>
                <w:b/>
              </w:rPr>
              <w:t>фотографика</w:t>
            </w:r>
            <w:proofErr w:type="spellEnd"/>
            <w:r>
              <w:rPr>
                <w:b/>
              </w:rPr>
              <w:t>:</w:t>
            </w:r>
          </w:p>
          <w:p w14:paraId="4721301D" w14:textId="77777777" w:rsidR="00F82F57" w:rsidRDefault="00790863">
            <w:pPr>
              <w:spacing w:before="240"/>
            </w:pPr>
            <w:r>
              <w:t>Портреты, натюрморты, пейзажи, жанровые, репортажные событийные снимки, выполненные на фотографической пленке, цифровыми фотоаппаратами в черно-белом или цветном изображении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F95DC" w14:textId="77777777" w:rsidR="00F82F57" w:rsidRDefault="00790863">
            <w:pPr>
              <w:spacing w:after="240"/>
            </w:pPr>
            <w:r>
              <w:t>Дебют до 4 лет</w:t>
            </w:r>
          </w:p>
          <w:p w14:paraId="25650425" w14:textId="77777777" w:rsidR="00F82F57" w:rsidRDefault="00790863">
            <w:pPr>
              <w:spacing w:after="240"/>
            </w:pPr>
            <w:r>
              <w:t xml:space="preserve">до </w:t>
            </w:r>
            <w:proofErr w:type="gramStart"/>
            <w:r>
              <w:t>16  лет</w:t>
            </w:r>
            <w:proofErr w:type="gramEnd"/>
            <w:r>
              <w:t>;</w:t>
            </w:r>
          </w:p>
          <w:p w14:paraId="2F5CD682" w14:textId="77777777" w:rsidR="00F82F57" w:rsidRDefault="00790863">
            <w:pPr>
              <w:spacing w:before="240"/>
            </w:pPr>
            <w:r>
              <w:t xml:space="preserve">до </w:t>
            </w:r>
            <w:proofErr w:type="gramStart"/>
            <w:r>
              <w:t>25  лет</w:t>
            </w:r>
            <w:proofErr w:type="gramEnd"/>
            <w:r>
              <w:t>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E159E" w14:textId="77777777" w:rsidR="00F82F57" w:rsidRDefault="00790863">
            <w:r>
              <w:t xml:space="preserve">творческая индивидуальность и мастерство автора; оригинальность раскрытия темы; художественный вкус; знание основ композиции и освещения; цветовое </w:t>
            </w:r>
            <w:proofErr w:type="gramStart"/>
            <w:r>
              <w:t>решение;  владение</w:t>
            </w:r>
            <w:proofErr w:type="gramEnd"/>
            <w:r>
              <w:t xml:space="preserve"> фотоаппаратурой и компьютером.</w:t>
            </w:r>
          </w:p>
        </w:tc>
      </w:tr>
    </w:tbl>
    <w:p w14:paraId="490E2281" w14:textId="77777777" w:rsidR="00F82F57" w:rsidRPr="007E3380" w:rsidRDefault="00790863">
      <w:pPr>
        <w:spacing w:before="240" w:after="240"/>
        <w:rPr>
          <w:b/>
          <w:color w:val="0272C2"/>
          <w:sz w:val="28"/>
          <w:szCs w:val="28"/>
        </w:rPr>
      </w:pPr>
      <w:r w:rsidRPr="007E3380">
        <w:rPr>
          <w:b/>
          <w:color w:val="0272C2"/>
          <w:sz w:val="28"/>
          <w:szCs w:val="28"/>
        </w:rPr>
        <w:t>Примечания:</w:t>
      </w:r>
    </w:p>
    <w:p w14:paraId="3E4E89D4" w14:textId="77777777" w:rsidR="00F82F57" w:rsidRPr="007E3380" w:rsidRDefault="00790863">
      <w:pPr>
        <w:spacing w:before="240" w:after="240"/>
        <w:rPr>
          <w:sz w:val="24"/>
          <w:szCs w:val="24"/>
        </w:rPr>
      </w:pPr>
      <w:r w:rsidRPr="007E3380">
        <w:rPr>
          <w:b/>
          <w:sz w:val="24"/>
          <w:szCs w:val="24"/>
        </w:rPr>
        <w:t>В номинации «Профессионалы»</w:t>
      </w:r>
      <w:r w:rsidRPr="007E3380">
        <w:rPr>
          <w:sz w:val="24"/>
          <w:szCs w:val="24"/>
        </w:rPr>
        <w:t xml:space="preserve"> могут принимать участие лица, окончившие музыкальные, хореографические и цирковые колледжи, колледжи культуры и искусств, а также творческие вузы (соответствующие документы об образовании указываются в заявке на участие).</w:t>
      </w:r>
    </w:p>
    <w:p w14:paraId="660A511F" w14:textId="77777777" w:rsidR="00F82F57" w:rsidRPr="007E3380" w:rsidRDefault="00790863">
      <w:pPr>
        <w:spacing w:before="240" w:after="240"/>
        <w:rPr>
          <w:b/>
          <w:sz w:val="24"/>
          <w:szCs w:val="24"/>
        </w:rPr>
      </w:pPr>
      <w:r w:rsidRPr="007E3380">
        <w:rPr>
          <w:b/>
          <w:sz w:val="24"/>
          <w:szCs w:val="24"/>
        </w:rPr>
        <w:t xml:space="preserve">   </w:t>
      </w:r>
      <w:r w:rsidRPr="007E3380">
        <w:rPr>
          <w:b/>
          <w:sz w:val="24"/>
          <w:szCs w:val="24"/>
        </w:rPr>
        <w:tab/>
        <w:t>Не допускается выступление вокалистов под фонограмму «плюс».</w:t>
      </w:r>
    </w:p>
    <w:p w14:paraId="34D6FA90" w14:textId="77777777" w:rsidR="00F82F57" w:rsidRPr="007E3380" w:rsidRDefault="00790863">
      <w:pPr>
        <w:spacing w:before="240" w:after="240"/>
        <w:rPr>
          <w:b/>
          <w:sz w:val="24"/>
          <w:szCs w:val="24"/>
        </w:rPr>
      </w:pPr>
      <w:r w:rsidRPr="007E3380">
        <w:rPr>
          <w:b/>
          <w:sz w:val="24"/>
          <w:szCs w:val="24"/>
        </w:rPr>
        <w:t>Не допускается голосовое или инструментальное (караоке) дублирование основных партий для солистов, прописанный бэк-вокал для ансамблей.</w:t>
      </w:r>
    </w:p>
    <w:p w14:paraId="36573A28" w14:textId="77777777" w:rsidR="00F82F57" w:rsidRDefault="00790863">
      <w:pPr>
        <w:spacing w:before="240" w:after="240"/>
        <w:rPr>
          <w:b/>
          <w:color w:val="0272C2"/>
        </w:rPr>
      </w:pPr>
      <w:r>
        <w:rPr>
          <w:b/>
          <w:color w:val="0272C2"/>
        </w:rPr>
        <w:t xml:space="preserve"> </w:t>
      </w:r>
    </w:p>
    <w:p w14:paraId="4B5EF42F" w14:textId="77777777" w:rsidR="00F82F57" w:rsidRDefault="00790863">
      <w:pPr>
        <w:spacing w:before="240" w:after="240"/>
      </w:pPr>
      <w:r w:rsidRPr="007E3380">
        <w:rPr>
          <w:b/>
          <w:color w:val="0272C2"/>
          <w:sz w:val="28"/>
          <w:szCs w:val="28"/>
        </w:rPr>
        <w:t>ЖЮРИ КОНКУРСА</w:t>
      </w:r>
      <w:r>
        <w:t xml:space="preserve"> </w:t>
      </w:r>
      <w:r w:rsidRPr="007E3380">
        <w:rPr>
          <w:sz w:val="24"/>
          <w:szCs w:val="24"/>
        </w:rPr>
        <w:t>формируется из ведущих специалистов культуры и искусства России, стран ближнего и дальнего Зарубежья.</w:t>
      </w:r>
    </w:p>
    <w:p w14:paraId="14CA9F3F" w14:textId="77777777" w:rsidR="00F82F57" w:rsidRDefault="00790863">
      <w:pPr>
        <w:spacing w:before="240" w:after="240"/>
        <w:rPr>
          <w:b/>
          <w:color w:val="0272C2"/>
        </w:rPr>
      </w:pPr>
      <w:r>
        <w:rPr>
          <w:b/>
          <w:color w:val="0272C2"/>
        </w:rPr>
        <w:t xml:space="preserve"> </w:t>
      </w:r>
    </w:p>
    <w:p w14:paraId="3C4BE424" w14:textId="77777777" w:rsidR="00F82F57" w:rsidRDefault="00790863">
      <w:pPr>
        <w:spacing w:before="240" w:after="240"/>
      </w:pPr>
      <w:r w:rsidRPr="007E3380">
        <w:rPr>
          <w:b/>
          <w:color w:val="0272C2"/>
          <w:sz w:val="28"/>
          <w:szCs w:val="28"/>
        </w:rPr>
        <w:t>НАГРАЖДЕНИЕ:</w:t>
      </w:r>
      <w:r>
        <w:rPr>
          <w:b/>
          <w:color w:val="0272C2"/>
        </w:rPr>
        <w:t xml:space="preserve"> </w:t>
      </w:r>
      <w:r w:rsidRPr="007E3380">
        <w:rPr>
          <w:sz w:val="24"/>
          <w:szCs w:val="24"/>
        </w:rPr>
        <w:t>участники оцениваются в каждой номинации и возрастной группе: Гран-при, Лауреат I,II,III степени, Дипломант I,II,III степени. Присуждаются специальные призы и награды, памятные подарки.</w:t>
      </w:r>
    </w:p>
    <w:p w14:paraId="467C1205" w14:textId="77777777" w:rsidR="00F82F57" w:rsidRDefault="00790863">
      <w:pPr>
        <w:spacing w:before="240" w:after="240"/>
        <w:rPr>
          <w:b/>
        </w:rPr>
      </w:pPr>
      <w:r>
        <w:t xml:space="preserve">Решение жюри является окончательным. </w:t>
      </w:r>
      <w:r>
        <w:rPr>
          <w:b/>
        </w:rPr>
        <w:t>Награждение проводится в определенный день программы конкурса.</w:t>
      </w:r>
    </w:p>
    <w:p w14:paraId="20CC1499" w14:textId="77777777" w:rsidR="00F82F57" w:rsidRDefault="00790863">
      <w:pPr>
        <w:spacing w:before="240" w:after="240"/>
        <w:rPr>
          <w:b/>
          <w:color w:val="0272C2"/>
        </w:rPr>
      </w:pPr>
      <w:r>
        <w:rPr>
          <w:b/>
          <w:color w:val="0272C2"/>
        </w:rPr>
        <w:t xml:space="preserve"> </w:t>
      </w:r>
    </w:p>
    <w:p w14:paraId="503EEFB2" w14:textId="77777777" w:rsidR="00F82F57" w:rsidRPr="007E3380" w:rsidRDefault="00790863">
      <w:pPr>
        <w:spacing w:before="240" w:after="240"/>
        <w:rPr>
          <w:b/>
          <w:color w:val="0272C2"/>
          <w:sz w:val="28"/>
          <w:szCs w:val="28"/>
        </w:rPr>
      </w:pPr>
      <w:r w:rsidRPr="007E3380">
        <w:rPr>
          <w:b/>
          <w:color w:val="0272C2"/>
          <w:sz w:val="28"/>
          <w:szCs w:val="28"/>
        </w:rPr>
        <w:t xml:space="preserve">ФИНАНСОВЫЕ УСЛОВИЯ: </w:t>
      </w:r>
    </w:p>
    <w:p w14:paraId="197E6FC2" w14:textId="77777777" w:rsidR="00F82F57" w:rsidRPr="007E3380" w:rsidRDefault="00790863">
      <w:pPr>
        <w:spacing w:before="240" w:after="240"/>
        <w:rPr>
          <w:b/>
          <w:sz w:val="24"/>
          <w:szCs w:val="24"/>
        </w:rPr>
      </w:pPr>
      <w:r w:rsidRPr="007E3380">
        <w:rPr>
          <w:b/>
          <w:sz w:val="24"/>
          <w:szCs w:val="24"/>
        </w:rPr>
        <w:t>–</w:t>
      </w:r>
      <w:r w:rsidRPr="007E3380">
        <w:rPr>
          <w:sz w:val="24"/>
          <w:szCs w:val="24"/>
        </w:rPr>
        <w:t xml:space="preserve"> Участник (солист) –</w:t>
      </w:r>
      <w:r w:rsidRPr="007E3380">
        <w:rPr>
          <w:b/>
          <w:sz w:val="24"/>
          <w:szCs w:val="24"/>
        </w:rPr>
        <w:t>Первый номер 1000 рублей; второй номер 800 рублей; третий номер 600 рублей;</w:t>
      </w:r>
    </w:p>
    <w:p w14:paraId="22923521" w14:textId="77777777" w:rsidR="00F82F57" w:rsidRPr="007E3380" w:rsidRDefault="00790863">
      <w:pPr>
        <w:spacing w:before="240" w:after="240"/>
        <w:rPr>
          <w:b/>
          <w:sz w:val="24"/>
          <w:szCs w:val="24"/>
        </w:rPr>
      </w:pPr>
      <w:r w:rsidRPr="007E3380">
        <w:rPr>
          <w:b/>
          <w:sz w:val="24"/>
          <w:szCs w:val="24"/>
        </w:rPr>
        <w:t xml:space="preserve">– </w:t>
      </w:r>
      <w:r w:rsidRPr="007E3380">
        <w:rPr>
          <w:sz w:val="24"/>
          <w:szCs w:val="24"/>
        </w:rPr>
        <w:t>Дуэт</w:t>
      </w:r>
      <w:r w:rsidRPr="007E3380">
        <w:rPr>
          <w:b/>
          <w:sz w:val="24"/>
          <w:szCs w:val="24"/>
        </w:rPr>
        <w:t xml:space="preserve"> – Первый номер 1500 рублей; второй номер 1000 рублей; третий номер 800 рублей (цена за обоих участников)</w:t>
      </w:r>
    </w:p>
    <w:p w14:paraId="5E0CE9AF" w14:textId="7D1F4D58" w:rsidR="00F82F57" w:rsidRPr="007E3380" w:rsidRDefault="00790863">
      <w:pPr>
        <w:spacing w:before="240" w:after="240"/>
        <w:rPr>
          <w:b/>
          <w:sz w:val="24"/>
          <w:szCs w:val="24"/>
        </w:rPr>
      </w:pPr>
      <w:r w:rsidRPr="007E3380">
        <w:rPr>
          <w:b/>
          <w:sz w:val="24"/>
          <w:szCs w:val="24"/>
        </w:rPr>
        <w:t>–</w:t>
      </w:r>
      <w:r w:rsidRPr="007E3380">
        <w:rPr>
          <w:sz w:val="24"/>
          <w:szCs w:val="24"/>
        </w:rPr>
        <w:t xml:space="preserve"> Коллективы (любое количество от 3 человек) – </w:t>
      </w:r>
      <w:r w:rsidRPr="007E3380">
        <w:rPr>
          <w:b/>
          <w:sz w:val="24"/>
          <w:szCs w:val="24"/>
        </w:rPr>
        <w:t>Первый номер 500 рублей за каждого участника; второй номер 400 рублей, третий номер и последующие 300 рублей.</w:t>
      </w:r>
    </w:p>
    <w:p w14:paraId="306DCF58" w14:textId="34E72A12" w:rsidR="00F82F57" w:rsidRPr="007E3380" w:rsidRDefault="00790863">
      <w:pPr>
        <w:spacing w:before="240" w:after="240"/>
        <w:rPr>
          <w:sz w:val="24"/>
          <w:szCs w:val="24"/>
        </w:rPr>
      </w:pPr>
      <w:r w:rsidRPr="007E3380">
        <w:rPr>
          <w:sz w:val="24"/>
          <w:szCs w:val="24"/>
        </w:rPr>
        <w:t>Количество участников в коллективе подразумевает участие в одной возрастной группе и номинации. Следующая номинация в одной возрастной группе оплачивается дополнительно. Последующие возрастные группы считаются отдельным коллективом.</w:t>
      </w:r>
    </w:p>
    <w:p w14:paraId="7FB8249A" w14:textId="77777777" w:rsidR="00F82F57" w:rsidRPr="007E3380" w:rsidRDefault="00790863">
      <w:pPr>
        <w:spacing w:before="240" w:after="240"/>
        <w:rPr>
          <w:b/>
          <w:sz w:val="24"/>
          <w:szCs w:val="24"/>
        </w:rPr>
      </w:pPr>
      <w:r w:rsidRPr="007E3380">
        <w:rPr>
          <w:b/>
          <w:sz w:val="24"/>
          <w:szCs w:val="24"/>
        </w:rPr>
        <w:lastRenderedPageBreak/>
        <w:t xml:space="preserve">Стоимость участия рассчитывается на каждого участника или коллектив отдельно и не зависит от принадлежности к направляющей организации. Каждый коллектив и солист награждается дипломом, которые высылается в электронном виде. </w:t>
      </w:r>
    </w:p>
    <w:p w14:paraId="56612CA4" w14:textId="77777777" w:rsidR="00F82F57" w:rsidRPr="007E3380" w:rsidRDefault="00790863">
      <w:pPr>
        <w:spacing w:before="240" w:after="240"/>
        <w:rPr>
          <w:b/>
          <w:sz w:val="24"/>
          <w:szCs w:val="24"/>
        </w:rPr>
      </w:pPr>
      <w:r w:rsidRPr="007E3380">
        <w:rPr>
          <w:b/>
          <w:sz w:val="24"/>
          <w:szCs w:val="24"/>
        </w:rPr>
        <w:t>Дети из многодетных семей и дети сироты участвуют со скидкой 50%.</w:t>
      </w:r>
    </w:p>
    <w:p w14:paraId="68FA83CA" w14:textId="77777777" w:rsidR="00F82F57" w:rsidRPr="007E3380" w:rsidRDefault="00790863">
      <w:pPr>
        <w:spacing w:before="240" w:after="240"/>
        <w:rPr>
          <w:b/>
          <w:sz w:val="24"/>
          <w:szCs w:val="24"/>
        </w:rPr>
      </w:pPr>
      <w:r w:rsidRPr="007E3380">
        <w:rPr>
          <w:b/>
          <w:sz w:val="24"/>
          <w:szCs w:val="24"/>
        </w:rPr>
        <w:t>Дети с ограниченными возможностями всех групп участвуют бесплатно по предъявлению необходимых документов. Имеется квота.</w:t>
      </w:r>
    </w:p>
    <w:p w14:paraId="1D396DD0" w14:textId="77777777" w:rsidR="00F82F57" w:rsidRPr="007E3380" w:rsidRDefault="00790863">
      <w:pPr>
        <w:spacing w:before="240" w:after="240"/>
        <w:jc w:val="center"/>
        <w:rPr>
          <w:b/>
          <w:sz w:val="24"/>
          <w:szCs w:val="24"/>
        </w:rPr>
      </w:pPr>
      <w:r w:rsidRPr="007E3380">
        <w:rPr>
          <w:b/>
          <w:sz w:val="24"/>
          <w:szCs w:val="24"/>
        </w:rPr>
        <w:t>Заявки на первый этап принимаются с 1 мая по 29 июня 2020 года. Награждение участников первого этапа - 30 июня.</w:t>
      </w:r>
    </w:p>
    <w:p w14:paraId="3F36958F" w14:textId="77777777" w:rsidR="00F82F57" w:rsidRDefault="00F82F57">
      <w:pPr>
        <w:spacing w:before="240" w:after="240"/>
        <w:jc w:val="center"/>
        <w:rPr>
          <w:b/>
          <w:color w:val="0272C2"/>
          <w:sz w:val="28"/>
          <w:szCs w:val="28"/>
        </w:rPr>
      </w:pPr>
    </w:p>
    <w:p w14:paraId="2C14765A" w14:textId="5A886B3D" w:rsidR="00F82F57" w:rsidRDefault="007E3380" w:rsidP="007E3380">
      <w:pPr>
        <w:spacing w:before="240" w:after="240"/>
        <w:rPr>
          <w:b/>
          <w:color w:val="0272C2"/>
          <w:sz w:val="28"/>
          <w:szCs w:val="28"/>
        </w:rPr>
      </w:pPr>
      <w:r>
        <w:rPr>
          <w:b/>
          <w:color w:val="0272C2"/>
          <w:sz w:val="28"/>
          <w:szCs w:val="28"/>
        </w:rPr>
        <w:t>ПРАВИЛА УЧАСТИЯ</w:t>
      </w:r>
    </w:p>
    <w:p w14:paraId="6C3DDFBE" w14:textId="6AFA9732" w:rsidR="007E3380" w:rsidRPr="007E3380" w:rsidRDefault="00790863">
      <w:pPr>
        <w:spacing w:before="240" w:after="240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Участники подают заявки </w:t>
      </w:r>
      <w:r>
        <w:rPr>
          <w:sz w:val="24"/>
          <w:szCs w:val="24"/>
          <w:lang w:val="ru-RU"/>
        </w:rPr>
        <w:t>и</w:t>
      </w:r>
      <w:r>
        <w:rPr>
          <w:sz w:val="24"/>
          <w:szCs w:val="24"/>
        </w:rPr>
        <w:t xml:space="preserve"> производят оплату участия до 29 июня 2020, далее высылают на почту </w:t>
      </w:r>
      <w:proofErr w:type="spellStart"/>
      <w:r>
        <w:rPr>
          <w:color w:val="1155CC"/>
          <w:sz w:val="24"/>
          <w:szCs w:val="24"/>
          <w:u w:val="single"/>
          <w:lang w:val="en-US"/>
        </w:rPr>
        <w:t>piligrym</w:t>
      </w:r>
      <w:proofErr w:type="spellEnd"/>
      <w:r w:rsidRPr="00790863">
        <w:rPr>
          <w:color w:val="1155CC"/>
          <w:sz w:val="24"/>
          <w:szCs w:val="24"/>
          <w:u w:val="single"/>
          <w:lang w:val="ru-RU"/>
        </w:rPr>
        <w:t>_</w:t>
      </w:r>
      <w:r>
        <w:rPr>
          <w:color w:val="1155CC"/>
          <w:sz w:val="24"/>
          <w:szCs w:val="24"/>
          <w:u w:val="single"/>
          <w:lang w:val="en-US"/>
        </w:rPr>
        <w:t>tur</w:t>
      </w:r>
      <w:r w:rsidRPr="00790863">
        <w:rPr>
          <w:color w:val="1155CC"/>
          <w:sz w:val="24"/>
          <w:szCs w:val="24"/>
          <w:u w:val="single"/>
          <w:lang w:val="ru-RU"/>
        </w:rPr>
        <w:t>@</w:t>
      </w:r>
      <w:r>
        <w:rPr>
          <w:color w:val="1155CC"/>
          <w:sz w:val="24"/>
          <w:szCs w:val="24"/>
          <w:u w:val="single"/>
          <w:lang w:val="en-US"/>
        </w:rPr>
        <w:t>mail</w:t>
      </w:r>
      <w:r w:rsidRPr="00790863">
        <w:rPr>
          <w:color w:val="1155CC"/>
          <w:sz w:val="24"/>
          <w:szCs w:val="24"/>
          <w:u w:val="single"/>
          <w:lang w:val="ru-RU"/>
        </w:rPr>
        <w:t>.</w:t>
      </w:r>
      <w:proofErr w:type="spellStart"/>
      <w:r>
        <w:rPr>
          <w:color w:val="1155CC"/>
          <w:sz w:val="24"/>
          <w:szCs w:val="24"/>
          <w:u w:val="single"/>
          <w:lang w:val="en-US"/>
        </w:rPr>
        <w:t>ru</w:t>
      </w:r>
      <w:proofErr w:type="spellEnd"/>
      <w:r>
        <w:rPr>
          <w:sz w:val="24"/>
          <w:szCs w:val="24"/>
        </w:rPr>
        <w:t xml:space="preserve"> видео конкурсных номеров (разрешается использование видео, сделанного за последние 8 месяцев). Все конкурсные номера просматриваются членами жюри. В состав жюри входят заслуженные и народные артисты</w:t>
      </w:r>
      <w:r>
        <w:rPr>
          <w:sz w:val="24"/>
          <w:szCs w:val="24"/>
          <w:lang w:val="ru-RU"/>
        </w:rPr>
        <w:t>,</w:t>
      </w:r>
      <w:r>
        <w:rPr>
          <w:sz w:val="24"/>
          <w:szCs w:val="24"/>
        </w:rPr>
        <w:t xml:space="preserve"> профессионалы в каждой номинации. Результаты первого этапа будут объявлены 30 июня. Во второй этап конкурса будут допущены только лауреаты </w:t>
      </w:r>
      <w:r w:rsidR="00422901">
        <w:rPr>
          <w:sz w:val="24"/>
          <w:szCs w:val="24"/>
          <w:lang w:val="ru-RU"/>
        </w:rPr>
        <w:t>1</w:t>
      </w:r>
      <w:r>
        <w:rPr>
          <w:sz w:val="24"/>
          <w:szCs w:val="24"/>
        </w:rPr>
        <w:t xml:space="preserve">, </w:t>
      </w:r>
      <w:r w:rsidR="00422901">
        <w:rPr>
          <w:sz w:val="24"/>
          <w:szCs w:val="24"/>
          <w:lang w:val="ru-RU"/>
        </w:rPr>
        <w:t>2</w:t>
      </w:r>
      <w:r>
        <w:rPr>
          <w:sz w:val="24"/>
          <w:szCs w:val="24"/>
        </w:rPr>
        <w:t>,</w:t>
      </w:r>
      <w:r w:rsidR="0042290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 xml:space="preserve">3 степени и </w:t>
      </w:r>
      <w:r w:rsidR="00422901">
        <w:rPr>
          <w:sz w:val="24"/>
          <w:szCs w:val="24"/>
          <w:lang w:val="ru-RU"/>
        </w:rPr>
        <w:t xml:space="preserve">обладатели </w:t>
      </w:r>
      <w:r>
        <w:rPr>
          <w:sz w:val="24"/>
          <w:szCs w:val="24"/>
        </w:rPr>
        <w:t>гран-при</w:t>
      </w:r>
      <w:r w:rsidR="00422901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</w:rPr>
        <w:t>Второй этап конкурса пройдет с 30 и</w:t>
      </w:r>
      <w:r w:rsidR="00E21245">
        <w:rPr>
          <w:noProof/>
        </w:rPr>
        <w:drawing>
          <wp:inline distT="0" distB="0" distL="0" distR="0" wp14:anchorId="0616AE09" wp14:editId="32470E41">
            <wp:extent cx="152400" cy="152400"/>
            <wp:effectExtent l="0" t="0" r="0" b="0"/>
            <wp:docPr id="4" name="Рисунок 4" descr="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🎭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245">
        <w:rPr>
          <w:rFonts w:ascii="Roboto" w:hAnsi="Roboto"/>
          <w:color w:val="000000"/>
          <w:sz w:val="20"/>
          <w:szCs w:val="20"/>
          <w:shd w:val="clear" w:color="auto" w:fill="FFFFFF"/>
        </w:rPr>
        <w:t> Продолжается приём заявок на заочный конкурс «ТЕАТРАЛЬНЫЕ КАНИКУЛЫ», который пройдет в два этапа. </w:t>
      </w:r>
      <w:r w:rsidR="00E21245">
        <w:rPr>
          <w:rFonts w:ascii="Roboto" w:hAnsi="Roboto"/>
          <w:color w:val="000000"/>
          <w:sz w:val="20"/>
          <w:szCs w:val="20"/>
        </w:rPr>
        <w:br/>
      </w:r>
      <w:r w:rsidR="00E21245">
        <w:rPr>
          <w:rFonts w:ascii="Roboto" w:hAnsi="Roboto"/>
          <w:color w:val="000000"/>
          <w:sz w:val="20"/>
          <w:szCs w:val="20"/>
        </w:rPr>
        <w:br/>
      </w:r>
      <w:r w:rsidR="00E21245">
        <w:rPr>
          <w:noProof/>
        </w:rPr>
        <w:drawing>
          <wp:inline distT="0" distB="0" distL="0" distR="0" wp14:anchorId="2F1F3316" wp14:editId="6C221B49">
            <wp:extent cx="152400" cy="152400"/>
            <wp:effectExtent l="0" t="0" r="0" b="0"/>
            <wp:docPr id="3" name="Рисунок 3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💥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245">
        <w:rPr>
          <w:rFonts w:ascii="Roboto" w:hAnsi="Roboto"/>
          <w:color w:val="000000"/>
          <w:sz w:val="20"/>
          <w:szCs w:val="20"/>
          <w:shd w:val="clear" w:color="auto" w:fill="FFFFFF"/>
        </w:rPr>
        <w:t>Главный приз — БЕСПЛАТНАЯ ПУТЕВКА на Финал в г. Москву в дни школьных осенних каникул в ноябре 2020 года! </w:t>
      </w:r>
      <w:r w:rsidR="00E21245">
        <w:rPr>
          <w:rFonts w:ascii="Roboto" w:hAnsi="Roboto"/>
          <w:color w:val="000000"/>
          <w:sz w:val="20"/>
          <w:szCs w:val="20"/>
        </w:rPr>
        <w:br/>
      </w:r>
      <w:r w:rsidR="00E21245">
        <w:rPr>
          <w:rFonts w:ascii="Roboto" w:hAnsi="Roboto"/>
          <w:color w:val="000000"/>
          <w:sz w:val="20"/>
          <w:szCs w:val="20"/>
        </w:rPr>
        <w:br/>
      </w:r>
      <w:r w:rsidR="00E21245">
        <w:rPr>
          <w:rFonts w:ascii="Roboto" w:hAnsi="Roboto"/>
          <w:color w:val="000000"/>
          <w:sz w:val="20"/>
          <w:szCs w:val="20"/>
          <w:shd w:val="clear" w:color="auto" w:fill="FFFFFF"/>
        </w:rPr>
        <w:t>Изоляция — не помеха творчеству! Присылайте заявки и высылайте видео с любых выступлений Вашего коллектива или солистов за последний год (будь то видео с концерта, другого конкурса или даже съемка на телефон с «прогона» или урока) </w:t>
      </w:r>
      <w:r w:rsidR="00E21245">
        <w:rPr>
          <w:rFonts w:ascii="Roboto" w:hAnsi="Roboto"/>
          <w:color w:val="000000"/>
          <w:sz w:val="20"/>
          <w:szCs w:val="20"/>
        </w:rPr>
        <w:br/>
      </w:r>
      <w:r w:rsidR="00E21245">
        <w:rPr>
          <w:rFonts w:ascii="Roboto" w:hAnsi="Roboto"/>
          <w:color w:val="000000"/>
          <w:sz w:val="20"/>
          <w:szCs w:val="20"/>
        </w:rPr>
        <w:br/>
      </w:r>
      <w:r w:rsidR="00E21245">
        <w:rPr>
          <w:rFonts w:ascii="Roboto" w:hAnsi="Roboto"/>
          <w:color w:val="000000"/>
          <w:sz w:val="20"/>
          <w:szCs w:val="20"/>
          <w:shd w:val="clear" w:color="auto" w:fill="FFFFFF"/>
        </w:rPr>
        <w:t>Отличительная особенность нашего конкурса — вместе с дипломом Вы получаете подробные комментарии всех членов жюри. </w:t>
      </w:r>
      <w:r w:rsidR="00E21245">
        <w:rPr>
          <w:rFonts w:ascii="Roboto" w:hAnsi="Roboto"/>
          <w:color w:val="000000"/>
          <w:sz w:val="20"/>
          <w:szCs w:val="20"/>
        </w:rPr>
        <w:br/>
      </w:r>
      <w:r w:rsidR="00E21245">
        <w:rPr>
          <w:rFonts w:ascii="Roboto" w:hAnsi="Roboto"/>
          <w:color w:val="000000"/>
          <w:sz w:val="20"/>
          <w:szCs w:val="20"/>
        </w:rPr>
        <w:br/>
      </w:r>
      <w:r w:rsidR="00E21245"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Также все спектакли и солисты, помимо конкурса, участвуют в интернет-голосовании в нашей группе </w:t>
      </w:r>
      <w:proofErr w:type="spellStart"/>
      <w:r w:rsidR="00E21245">
        <w:rPr>
          <w:rFonts w:ascii="Roboto" w:hAnsi="Roboto"/>
          <w:color w:val="000000"/>
          <w:sz w:val="20"/>
          <w:szCs w:val="20"/>
          <w:shd w:val="clear" w:color="auto" w:fill="FFFFFF"/>
        </w:rPr>
        <w:t>ВКонтакте</w:t>
      </w:r>
      <w:proofErr w:type="spellEnd"/>
      <w:r w:rsidR="00E21245">
        <w:rPr>
          <w:rFonts w:ascii="Roboto" w:hAnsi="Roboto"/>
          <w:color w:val="000000"/>
          <w:sz w:val="20"/>
          <w:szCs w:val="20"/>
          <w:shd w:val="clear" w:color="auto" w:fill="FFFFFF"/>
        </w:rPr>
        <w:t>, и 3 победителя, набравшие наибольшее количество голосов болельщиков (3 спектакля и 3 солиста), получат СПЕЦИАЛЬНЫЕ ПРИЗЫ Фонда «Мир на ладони»</w:t>
      </w:r>
      <w:r w:rsidR="00E21245">
        <w:rPr>
          <w:rFonts w:ascii="Roboto" w:hAnsi="Roboto"/>
          <w:color w:val="000000"/>
          <w:sz w:val="20"/>
          <w:szCs w:val="20"/>
        </w:rPr>
        <w:br/>
      </w:r>
      <w:r w:rsidR="00E21245">
        <w:rPr>
          <w:rFonts w:ascii="Roboto" w:hAnsi="Roboto"/>
          <w:color w:val="000000"/>
          <w:sz w:val="20"/>
          <w:szCs w:val="20"/>
        </w:rPr>
        <w:br/>
      </w:r>
      <w:r w:rsidR="00E21245">
        <w:rPr>
          <w:noProof/>
        </w:rPr>
        <w:drawing>
          <wp:inline distT="0" distB="0" distL="0" distR="0" wp14:anchorId="5AF7A616" wp14:editId="06A7502C">
            <wp:extent cx="152400" cy="152400"/>
            <wp:effectExtent l="0" t="0" r="0" b="0"/>
            <wp:docPr id="2" name="Рисунок 2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➡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245">
        <w:rPr>
          <w:rFonts w:ascii="Roboto" w:hAnsi="Roboto"/>
          <w:color w:val="000000"/>
          <w:sz w:val="20"/>
          <w:szCs w:val="20"/>
          <w:shd w:val="clear" w:color="auto" w:fill="FFFFFF"/>
        </w:rPr>
        <w:t> Переходите на страницу конкурса, знакомьтесь с положением и подавайте заявки </w:t>
      </w:r>
      <w:r w:rsidR="00E21245">
        <w:rPr>
          <w:noProof/>
        </w:rPr>
        <w:drawing>
          <wp:inline distT="0" distB="0" distL="0" distR="0" wp14:anchorId="69AB84B0" wp14:editId="685A3EED">
            <wp:extent cx="152400" cy="152400"/>
            <wp:effectExtent l="0" t="0" r="0" b="0"/>
            <wp:docPr id="1" name="Рисунок 1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➡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245">
        <w:rPr>
          <w:rFonts w:ascii="Roboto" w:hAnsi="Roboto"/>
          <w:color w:val="000000"/>
          <w:sz w:val="20"/>
          <w:szCs w:val="20"/>
          <w:shd w:val="clear" w:color="auto" w:fill="FFFFFF"/>
        </w:rPr>
        <w:t> https://mir-na-ladoni.org/mezhdunarodnyj-zaochnyj-konkurs-teatralnye-kanikuly/</w:t>
      </w:r>
      <w:r>
        <w:rPr>
          <w:sz w:val="24"/>
          <w:szCs w:val="24"/>
        </w:rPr>
        <w:t xml:space="preserve">юня по 30 июля. Награждение второго этапа пройдет 31 июля. В третий этап конкурса допускаются только лауреаты 1, 2 степени и </w:t>
      </w:r>
      <w:r>
        <w:rPr>
          <w:sz w:val="24"/>
          <w:szCs w:val="24"/>
          <w:lang w:val="ru-RU"/>
        </w:rPr>
        <w:t xml:space="preserve">обладатели </w:t>
      </w:r>
      <w:r>
        <w:rPr>
          <w:sz w:val="24"/>
          <w:szCs w:val="24"/>
        </w:rPr>
        <w:t>гран-при</w:t>
      </w:r>
      <w:r>
        <w:rPr>
          <w:sz w:val="24"/>
          <w:szCs w:val="24"/>
          <w:lang w:val="ru-RU"/>
        </w:rPr>
        <w:t>,</w:t>
      </w:r>
      <w:r>
        <w:rPr>
          <w:sz w:val="24"/>
          <w:szCs w:val="24"/>
        </w:rPr>
        <w:t xml:space="preserve"> финал конкурса пройдет на </w:t>
      </w:r>
      <w:r>
        <w:rPr>
          <w:sz w:val="24"/>
          <w:szCs w:val="24"/>
          <w:lang w:val="ru-RU"/>
        </w:rPr>
        <w:t>очном фестивале Фонда «Мир на ладони».</w:t>
      </w:r>
    </w:p>
    <w:p w14:paraId="3FF3A962" w14:textId="77777777" w:rsidR="007E3380" w:rsidRDefault="007E3380" w:rsidP="007E3380">
      <w:pPr>
        <w:spacing w:before="240" w:after="240"/>
        <w:rPr>
          <w:b/>
          <w:color w:val="0272C2"/>
          <w:sz w:val="28"/>
          <w:szCs w:val="28"/>
        </w:rPr>
      </w:pPr>
    </w:p>
    <w:p w14:paraId="711F6766" w14:textId="773ABA21" w:rsidR="00F82F57" w:rsidRDefault="007E3380" w:rsidP="007E3380">
      <w:pPr>
        <w:spacing w:before="240" w:after="240"/>
        <w:rPr>
          <w:b/>
          <w:color w:val="0272C2"/>
          <w:sz w:val="28"/>
          <w:szCs w:val="28"/>
        </w:rPr>
      </w:pPr>
      <w:r>
        <w:rPr>
          <w:b/>
          <w:color w:val="0272C2"/>
          <w:sz w:val="28"/>
          <w:szCs w:val="28"/>
        </w:rPr>
        <w:t>НАГРАДЫ КОНКУРСА</w:t>
      </w:r>
    </w:p>
    <w:p w14:paraId="1429D571" w14:textId="366F42F3" w:rsidR="00422901" w:rsidRDefault="00790863" w:rsidP="007E338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Все участники получают дипломы </w:t>
      </w:r>
      <w:r>
        <w:rPr>
          <w:sz w:val="24"/>
          <w:szCs w:val="24"/>
          <w:lang w:val="ru-RU"/>
        </w:rPr>
        <w:t xml:space="preserve">и благодарственные письма </w:t>
      </w:r>
      <w:r>
        <w:rPr>
          <w:sz w:val="24"/>
          <w:szCs w:val="24"/>
        </w:rPr>
        <w:t>в электронном виде</w:t>
      </w:r>
      <w:r>
        <w:rPr>
          <w:sz w:val="24"/>
          <w:szCs w:val="24"/>
          <w:lang w:val="ru-RU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М</w:t>
      </w:r>
      <w:r>
        <w:rPr>
          <w:sz w:val="24"/>
          <w:szCs w:val="24"/>
        </w:rPr>
        <w:t>едали и кубки можно заказать дополнительно за счёт участников. Почтовая пересылка оплачивается участником. Главным призом конкурса становится</w:t>
      </w:r>
      <w:r w:rsidR="00422901">
        <w:rPr>
          <w:sz w:val="24"/>
          <w:szCs w:val="24"/>
          <w:lang w:val="ru-RU"/>
        </w:rPr>
        <w:t xml:space="preserve"> бесплатная</w:t>
      </w:r>
      <w:r>
        <w:rPr>
          <w:sz w:val="24"/>
          <w:szCs w:val="24"/>
        </w:rPr>
        <w:t xml:space="preserve"> путевка и участие в очном </w:t>
      </w:r>
      <w:r w:rsidR="00422901">
        <w:rPr>
          <w:sz w:val="24"/>
          <w:szCs w:val="24"/>
          <w:lang w:val="ru-RU"/>
        </w:rPr>
        <w:t>фестивале</w:t>
      </w:r>
      <w:r>
        <w:rPr>
          <w:sz w:val="24"/>
          <w:szCs w:val="24"/>
          <w:lang w:val="ru-RU"/>
        </w:rPr>
        <w:t xml:space="preserve"> Фонда Мир на </w:t>
      </w:r>
      <w:r>
        <w:rPr>
          <w:sz w:val="24"/>
          <w:szCs w:val="24"/>
          <w:lang w:val="ru-RU"/>
        </w:rPr>
        <w:lastRenderedPageBreak/>
        <w:t>ладони</w:t>
      </w:r>
      <w:r>
        <w:rPr>
          <w:sz w:val="24"/>
          <w:szCs w:val="24"/>
        </w:rPr>
        <w:t xml:space="preserve">, а также сертификаты со скидками от 10 до 50% на участие и проживание в очных конкурсах </w:t>
      </w:r>
      <w:proofErr w:type="spellStart"/>
      <w:r>
        <w:rPr>
          <w:sz w:val="24"/>
          <w:szCs w:val="24"/>
        </w:rPr>
        <w:t>FestivalStarCentr</w:t>
      </w:r>
      <w:proofErr w:type="spellEnd"/>
      <w:r>
        <w:rPr>
          <w:sz w:val="24"/>
          <w:szCs w:val="24"/>
        </w:rPr>
        <w:t xml:space="preserve"> и “Мир на ладони”. Также возможны дополнительные ценные призы и подарки от спонсоров. </w:t>
      </w:r>
    </w:p>
    <w:p w14:paraId="656824CA" w14:textId="77777777" w:rsidR="007E3380" w:rsidRPr="007E3380" w:rsidRDefault="007E3380" w:rsidP="007E3380">
      <w:pPr>
        <w:spacing w:before="240" w:after="240"/>
        <w:rPr>
          <w:sz w:val="24"/>
          <w:szCs w:val="24"/>
        </w:rPr>
      </w:pPr>
    </w:p>
    <w:p w14:paraId="7D934000" w14:textId="71A9DBF8" w:rsidR="00F82F57" w:rsidRDefault="007E3380" w:rsidP="007E3380">
      <w:pPr>
        <w:spacing w:before="240" w:after="240"/>
        <w:rPr>
          <w:color w:val="0272C2"/>
        </w:rPr>
      </w:pPr>
      <w:r>
        <w:rPr>
          <w:b/>
          <w:color w:val="0272C2"/>
          <w:sz w:val="28"/>
          <w:szCs w:val="28"/>
        </w:rPr>
        <w:t>ОРГКОМИТЕТ ФЕСТИВАЛЯ</w:t>
      </w:r>
      <w:r>
        <w:rPr>
          <w:color w:val="0272C2"/>
        </w:rPr>
        <w:t>:</w:t>
      </w:r>
    </w:p>
    <w:p w14:paraId="150B3EEE" w14:textId="05866D62" w:rsidR="00F82F57" w:rsidRPr="00422901" w:rsidRDefault="00790863">
      <w:pPr>
        <w:spacing w:before="240" w:after="240"/>
        <w:rPr>
          <w:sz w:val="24"/>
          <w:szCs w:val="24"/>
        </w:rPr>
      </w:pPr>
      <w:r w:rsidRPr="00422901">
        <w:rPr>
          <w:sz w:val="24"/>
          <w:szCs w:val="24"/>
        </w:rPr>
        <w:t>Фонд поддержки и развития культуры и образования «Мир на ладони» (620012, Свердловская область, г. Екатеринбург, ул. Машиностроителей, д.19, офис 127/2,), Многопрофильная фирма «Пилигрим», компания “</w:t>
      </w:r>
      <w:proofErr w:type="spellStart"/>
      <w:r w:rsidRPr="00422901">
        <w:rPr>
          <w:sz w:val="24"/>
          <w:szCs w:val="24"/>
        </w:rPr>
        <w:t>FestivalStarCentr</w:t>
      </w:r>
      <w:proofErr w:type="spellEnd"/>
      <w:r w:rsidRPr="00422901">
        <w:rPr>
          <w:sz w:val="24"/>
          <w:szCs w:val="24"/>
        </w:rPr>
        <w:t xml:space="preserve">” ( ИП Мазур Р.В. </w:t>
      </w:r>
      <w:proofErr w:type="spellStart"/>
      <w:r w:rsidRPr="00422901">
        <w:rPr>
          <w:sz w:val="24"/>
          <w:szCs w:val="24"/>
        </w:rPr>
        <w:t>Ростов</w:t>
      </w:r>
      <w:proofErr w:type="spellEnd"/>
      <w:r w:rsidRPr="00422901">
        <w:rPr>
          <w:sz w:val="24"/>
          <w:szCs w:val="24"/>
        </w:rPr>
        <w:t xml:space="preserve"> на дону, 14 Линия 78. телефон +79614185590, </w:t>
      </w:r>
      <w:hyperlink r:id="rId9" w:history="1">
        <w:r w:rsidRPr="00422901">
          <w:rPr>
            <w:sz w:val="24"/>
            <w:szCs w:val="24"/>
          </w:rPr>
          <w:t>festivalstarcentr.ru</w:t>
        </w:r>
      </w:hyperlink>
      <w:r w:rsidRPr="00422901">
        <w:rPr>
          <w:sz w:val="24"/>
          <w:szCs w:val="24"/>
        </w:rPr>
        <w:t>, festivalstarcentr@mail.ru ).</w:t>
      </w:r>
    </w:p>
    <w:sectPr w:rsidR="00F82F57" w:rsidRPr="00422901" w:rsidSect="00422901">
      <w:pgSz w:w="11909" w:h="16834"/>
      <w:pgMar w:top="142" w:right="1440" w:bottom="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panose1 w:val="00000000000000000000"/>
    <w:charset w:val="CC"/>
    <w:family w:val="auto"/>
    <w:pitch w:val="variable"/>
    <w:sig w:usb0="E00002EF" w:usb1="5000205B" w:usb2="0000002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2F57"/>
    <w:rsid w:val="00422901"/>
    <w:rsid w:val="00790863"/>
    <w:rsid w:val="007E3380"/>
    <w:rsid w:val="00E21245"/>
    <w:rsid w:val="00F8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EF0FF"/>
  <w15:docId w15:val="{69AB7CE5-DFEB-4F1C-B10C-8D9627185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8">
    <w:name w:val="Hyperlink"/>
    <w:basedOn w:val="a0"/>
    <w:uiPriority w:val="99"/>
    <w:unhideWhenUsed/>
    <w:rsid w:val="00790863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7908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festivalstarcent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1917</Words>
  <Characters>10928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MSI</cp:lastModifiedBy>
  <cp:revision>2</cp:revision>
  <dcterms:created xsi:type="dcterms:W3CDTF">2020-05-04T09:14:00Z</dcterms:created>
  <dcterms:modified xsi:type="dcterms:W3CDTF">2020-05-04T09:14:00Z</dcterms:modified>
</cp:coreProperties>
</file>